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179A" w14:textId="77777777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JUDETUL CALARASI</w:t>
      </w:r>
    </w:p>
    <w:p w14:paraId="311A4018" w14:textId="77777777" w:rsid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COMUNA LUICA</w:t>
      </w:r>
    </w:p>
    <w:p w14:paraId="31B57808" w14:textId="5644BB8F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CONSILIUL LOCAL</w:t>
      </w:r>
    </w:p>
    <w:p w14:paraId="0E431C60" w14:textId="77777777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3FA45801" w14:textId="691F7E1B" w:rsidR="0039758C" w:rsidRPr="0039758C" w:rsidRDefault="0039758C" w:rsidP="0039758C">
      <w:pPr>
        <w:jc w:val="center"/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HOTARARE </w:t>
      </w:r>
    </w:p>
    <w:p w14:paraId="1ED102FF" w14:textId="4D9D5734" w:rsidR="0039758C" w:rsidRPr="0039758C" w:rsidRDefault="0039758C" w:rsidP="0039758C">
      <w:pPr>
        <w:jc w:val="center"/>
        <w:rPr>
          <w:b/>
          <w:bCs/>
          <w:sz w:val="24"/>
          <w:szCs w:val="24"/>
        </w:rPr>
      </w:pP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aprobarea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Planului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actiuni</w:t>
      </w:r>
      <w:proofErr w:type="spellEnd"/>
      <w:r w:rsidRPr="0039758C">
        <w:rPr>
          <w:rStyle w:val="Strong"/>
          <w:rFonts w:ascii="inherit" w:hAnsi="inherit" w:cs="Helvetica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 </w:t>
      </w:r>
      <w:r w:rsidRPr="0039758C">
        <w:rPr>
          <w:b/>
          <w:bCs/>
          <w:sz w:val="24"/>
          <w:szCs w:val="24"/>
        </w:rPr>
        <w:t xml:space="preserve">  </w:t>
      </w:r>
      <w:proofErr w:type="spellStart"/>
      <w:r w:rsidRPr="0039758C">
        <w:rPr>
          <w:b/>
          <w:bCs/>
          <w:sz w:val="24"/>
          <w:szCs w:val="24"/>
        </w:rPr>
        <w:t>sau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lucrări</w:t>
      </w:r>
      <w:proofErr w:type="spellEnd"/>
      <w:r w:rsidRPr="0039758C">
        <w:rPr>
          <w:b/>
          <w:bCs/>
          <w:sz w:val="24"/>
          <w:szCs w:val="24"/>
        </w:rPr>
        <w:t xml:space="preserve"> de </w:t>
      </w:r>
      <w:proofErr w:type="spellStart"/>
      <w:r w:rsidRPr="0039758C">
        <w:rPr>
          <w:b/>
          <w:bCs/>
          <w:sz w:val="24"/>
          <w:szCs w:val="24"/>
        </w:rPr>
        <w:t>interes</w:t>
      </w:r>
      <w:proofErr w:type="spellEnd"/>
      <w:r w:rsidRPr="0039758C">
        <w:rPr>
          <w:b/>
          <w:bCs/>
          <w:sz w:val="24"/>
          <w:szCs w:val="24"/>
        </w:rPr>
        <w:t xml:space="preserve"> local </w:t>
      </w:r>
      <w:proofErr w:type="spellStart"/>
      <w:r w:rsidRPr="0039758C">
        <w:rPr>
          <w:b/>
          <w:bCs/>
          <w:sz w:val="24"/>
          <w:szCs w:val="24"/>
        </w:rPr>
        <w:t>pentru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persoanele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majore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apte</w:t>
      </w:r>
      <w:proofErr w:type="spellEnd"/>
      <w:r w:rsidRPr="0039758C">
        <w:rPr>
          <w:b/>
          <w:bCs/>
          <w:sz w:val="24"/>
          <w:szCs w:val="24"/>
        </w:rPr>
        <w:t xml:space="preserve"> de </w:t>
      </w:r>
      <w:proofErr w:type="spellStart"/>
      <w:r w:rsidRPr="0039758C">
        <w:rPr>
          <w:b/>
          <w:bCs/>
          <w:sz w:val="24"/>
          <w:szCs w:val="24"/>
        </w:rPr>
        <w:t>muncă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beneficiare</w:t>
      </w:r>
      <w:proofErr w:type="spellEnd"/>
      <w:r w:rsidRPr="0039758C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39758C">
        <w:rPr>
          <w:b/>
          <w:bCs/>
          <w:sz w:val="24"/>
          <w:szCs w:val="24"/>
        </w:rPr>
        <w:t>ajutor</w:t>
      </w:r>
      <w:proofErr w:type="spellEnd"/>
      <w:r w:rsidRPr="0039758C">
        <w:rPr>
          <w:b/>
          <w:bCs/>
          <w:sz w:val="24"/>
          <w:szCs w:val="24"/>
        </w:rPr>
        <w:t xml:space="preserve">  de</w:t>
      </w:r>
      <w:proofErr w:type="gramEnd"/>
      <w:r w:rsidRPr="0039758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39758C">
        <w:rPr>
          <w:b/>
          <w:bCs/>
          <w:sz w:val="24"/>
          <w:szCs w:val="24"/>
        </w:rPr>
        <w:t>incluziune</w:t>
      </w:r>
      <w:proofErr w:type="spellEnd"/>
      <w:r w:rsidRPr="0039758C">
        <w:rPr>
          <w:b/>
          <w:bCs/>
          <w:sz w:val="24"/>
          <w:szCs w:val="24"/>
        </w:rPr>
        <w:t xml:space="preserve">  conform</w:t>
      </w:r>
      <w:proofErr w:type="gram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prevederilor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Legii</w:t>
      </w:r>
      <w:proofErr w:type="spellEnd"/>
      <w:r w:rsidRPr="0039758C">
        <w:rPr>
          <w:b/>
          <w:bCs/>
          <w:sz w:val="24"/>
          <w:szCs w:val="24"/>
        </w:rPr>
        <w:t xml:space="preserve"> nr. 196/2016 </w:t>
      </w:r>
      <w:proofErr w:type="spellStart"/>
      <w:r w:rsidRPr="0039758C">
        <w:rPr>
          <w:b/>
          <w:bCs/>
          <w:sz w:val="24"/>
          <w:szCs w:val="24"/>
        </w:rPr>
        <w:t>privind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venitul</w:t>
      </w:r>
      <w:proofErr w:type="spellEnd"/>
      <w:r w:rsidRPr="0039758C">
        <w:rPr>
          <w:b/>
          <w:bCs/>
          <w:sz w:val="24"/>
          <w:szCs w:val="24"/>
        </w:rPr>
        <w:t xml:space="preserve"> minim de </w:t>
      </w:r>
      <w:proofErr w:type="spellStart"/>
      <w:r w:rsidRPr="0039758C">
        <w:rPr>
          <w:b/>
          <w:bCs/>
          <w:sz w:val="24"/>
          <w:szCs w:val="24"/>
        </w:rPr>
        <w:t>incluziune</w:t>
      </w:r>
      <w:proofErr w:type="spellEnd"/>
      <w:r w:rsidRPr="0039758C">
        <w:rPr>
          <w:b/>
          <w:bCs/>
          <w:sz w:val="24"/>
          <w:szCs w:val="24"/>
        </w:rPr>
        <w:t xml:space="preserve"> pe </w:t>
      </w:r>
      <w:proofErr w:type="spellStart"/>
      <w:r w:rsidRPr="0039758C">
        <w:rPr>
          <w:b/>
          <w:bCs/>
          <w:sz w:val="24"/>
          <w:szCs w:val="24"/>
        </w:rPr>
        <w:t>anul</w:t>
      </w:r>
      <w:proofErr w:type="spellEnd"/>
      <w:r w:rsidRPr="0039758C">
        <w:rPr>
          <w:b/>
          <w:bCs/>
          <w:sz w:val="24"/>
          <w:szCs w:val="24"/>
        </w:rPr>
        <w:t xml:space="preserve"> 202</w:t>
      </w:r>
      <w:r w:rsidR="00D21AAE">
        <w:rPr>
          <w:b/>
          <w:bCs/>
          <w:sz w:val="24"/>
          <w:szCs w:val="24"/>
        </w:rPr>
        <w:t>6</w:t>
      </w:r>
    </w:p>
    <w:p w14:paraId="536CA1F0" w14:textId="77777777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14:paraId="098D61F6" w14:textId="663CBF26" w:rsidR="0039758C" w:rsidRDefault="0039758C" w:rsidP="0039758C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ab/>
        <w:t xml:space="preserve">CONSILIUL LOCAL AL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COMUNEI  LUICA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,JUDETUL CALARASI INTRUNIT IN SEDINTA ORDINARA IN DATA D</w:t>
      </w:r>
      <w:r w:rsidR="0023308B">
        <w:rPr>
          <w:rFonts w:ascii="Helvetica" w:hAnsi="Helvetica" w:cs="Helvetica"/>
          <w:color w:val="000000"/>
          <w:sz w:val="24"/>
          <w:szCs w:val="24"/>
        </w:rPr>
        <w:t xml:space="preserve">E </w:t>
      </w:r>
      <w:r w:rsidR="00D21AAE">
        <w:rPr>
          <w:rFonts w:ascii="Helvetica" w:hAnsi="Helvetica" w:cs="Helvetica"/>
          <w:color w:val="000000"/>
          <w:sz w:val="24"/>
          <w:szCs w:val="24"/>
        </w:rPr>
        <w:t>29.01.2026</w:t>
      </w:r>
      <w:r w:rsidR="0023308B">
        <w:rPr>
          <w:rFonts w:ascii="Helvetica" w:hAnsi="Helvetica" w:cs="Helvetica"/>
          <w:color w:val="000000"/>
          <w:sz w:val="24"/>
          <w:szCs w:val="24"/>
        </w:rPr>
        <w:t>.</w:t>
      </w:r>
    </w:p>
    <w:p w14:paraId="0FF3D1D1" w14:textId="77777777" w:rsidR="0039758C" w:rsidRPr="0039758C" w:rsidRDefault="0039758C" w:rsidP="0039758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Avand in Vedere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17C5024A" w14:textId="6FED25A1" w:rsidR="0039758C" w:rsidRPr="0039758C" w:rsidRDefault="0039758C" w:rsidP="0039758C">
      <w:pPr>
        <w:pStyle w:val="NoSpacing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39758C"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referatul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aprobare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a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primarului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comunei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Luica cu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privire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la </w:t>
      </w:r>
      <w:proofErr w:type="spellStart"/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aprobarea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APROBAREA</w:t>
      </w:r>
      <w:proofErr w:type="gram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PLANULUI DE </w:t>
      </w:r>
      <w:r w:rsidRPr="0039758C">
        <w:rPr>
          <w:rStyle w:val="Strong"/>
          <w:rFonts w:ascii="inherit" w:hAnsi="inherit" w:cs="Helvetica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ACTIUNI  </w:t>
      </w:r>
      <w:r w:rsidRPr="0039758C">
        <w:rPr>
          <w:sz w:val="24"/>
          <w:szCs w:val="24"/>
        </w:rPr>
        <w:t xml:space="preserve">  </w:t>
      </w:r>
      <w:proofErr w:type="spellStart"/>
      <w:r w:rsidRPr="0039758C">
        <w:rPr>
          <w:sz w:val="24"/>
          <w:szCs w:val="24"/>
        </w:rPr>
        <w:t>sau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lucrări</w:t>
      </w:r>
      <w:proofErr w:type="spellEnd"/>
      <w:r w:rsidRPr="0039758C">
        <w:rPr>
          <w:sz w:val="24"/>
          <w:szCs w:val="24"/>
        </w:rPr>
        <w:t xml:space="preserve"> de </w:t>
      </w:r>
      <w:proofErr w:type="spellStart"/>
      <w:r w:rsidRPr="0039758C">
        <w:rPr>
          <w:sz w:val="24"/>
          <w:szCs w:val="24"/>
        </w:rPr>
        <w:t>interes</w:t>
      </w:r>
      <w:proofErr w:type="spellEnd"/>
      <w:r w:rsidRPr="0039758C">
        <w:rPr>
          <w:sz w:val="24"/>
          <w:szCs w:val="24"/>
        </w:rPr>
        <w:t xml:space="preserve"> local </w:t>
      </w:r>
      <w:proofErr w:type="spellStart"/>
      <w:r w:rsidRPr="0039758C">
        <w:rPr>
          <w:sz w:val="24"/>
          <w:szCs w:val="24"/>
        </w:rPr>
        <w:t>pentru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persoanele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majore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apte</w:t>
      </w:r>
      <w:proofErr w:type="spellEnd"/>
      <w:r w:rsidRPr="0039758C">
        <w:rPr>
          <w:sz w:val="24"/>
          <w:szCs w:val="24"/>
        </w:rPr>
        <w:t xml:space="preserve"> de </w:t>
      </w:r>
      <w:proofErr w:type="spellStart"/>
      <w:r w:rsidRPr="0039758C">
        <w:rPr>
          <w:sz w:val="24"/>
          <w:szCs w:val="24"/>
        </w:rPr>
        <w:t>muncă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beneficiare</w:t>
      </w:r>
      <w:proofErr w:type="spellEnd"/>
      <w:r w:rsidRPr="0039758C">
        <w:rPr>
          <w:sz w:val="24"/>
          <w:szCs w:val="24"/>
        </w:rPr>
        <w:t xml:space="preserve"> de </w:t>
      </w:r>
      <w:proofErr w:type="spellStart"/>
      <w:proofErr w:type="gramStart"/>
      <w:r w:rsidRPr="0039758C">
        <w:rPr>
          <w:sz w:val="24"/>
          <w:szCs w:val="24"/>
        </w:rPr>
        <w:t>ajutor</w:t>
      </w:r>
      <w:proofErr w:type="spellEnd"/>
      <w:r w:rsidRPr="0039758C">
        <w:rPr>
          <w:sz w:val="24"/>
          <w:szCs w:val="24"/>
        </w:rPr>
        <w:t xml:space="preserve">  de</w:t>
      </w:r>
      <w:proofErr w:type="gramEnd"/>
      <w:r w:rsidRPr="0039758C">
        <w:rPr>
          <w:sz w:val="24"/>
          <w:szCs w:val="24"/>
        </w:rPr>
        <w:t xml:space="preserve"> </w:t>
      </w:r>
      <w:proofErr w:type="spellStart"/>
      <w:proofErr w:type="gramStart"/>
      <w:r w:rsidRPr="0039758C">
        <w:rPr>
          <w:sz w:val="24"/>
          <w:szCs w:val="24"/>
        </w:rPr>
        <w:t>incluziune</w:t>
      </w:r>
      <w:proofErr w:type="spellEnd"/>
      <w:r w:rsidRPr="0039758C">
        <w:rPr>
          <w:sz w:val="24"/>
          <w:szCs w:val="24"/>
        </w:rPr>
        <w:t xml:space="preserve">  conform</w:t>
      </w:r>
      <w:proofErr w:type="gram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prevederilor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Legii</w:t>
      </w:r>
      <w:proofErr w:type="spellEnd"/>
      <w:r w:rsidRPr="0039758C">
        <w:rPr>
          <w:sz w:val="24"/>
          <w:szCs w:val="24"/>
        </w:rPr>
        <w:t xml:space="preserve"> nr. 196/2016 </w:t>
      </w:r>
      <w:proofErr w:type="spellStart"/>
      <w:r w:rsidRPr="0039758C">
        <w:rPr>
          <w:sz w:val="24"/>
          <w:szCs w:val="24"/>
        </w:rPr>
        <w:t>privind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venitul</w:t>
      </w:r>
      <w:proofErr w:type="spellEnd"/>
      <w:r w:rsidRPr="0039758C">
        <w:rPr>
          <w:sz w:val="24"/>
          <w:szCs w:val="24"/>
        </w:rPr>
        <w:t xml:space="preserve"> minim de </w:t>
      </w:r>
      <w:proofErr w:type="spellStart"/>
      <w:r w:rsidRPr="0039758C">
        <w:rPr>
          <w:sz w:val="24"/>
          <w:szCs w:val="24"/>
        </w:rPr>
        <w:t>incluziune</w:t>
      </w:r>
      <w:proofErr w:type="spellEnd"/>
      <w:r w:rsidRPr="0039758C">
        <w:rPr>
          <w:sz w:val="24"/>
          <w:szCs w:val="24"/>
        </w:rPr>
        <w:t xml:space="preserve"> pe </w:t>
      </w:r>
      <w:proofErr w:type="spellStart"/>
      <w:r w:rsidRPr="0039758C">
        <w:rPr>
          <w:sz w:val="24"/>
          <w:szCs w:val="24"/>
        </w:rPr>
        <w:t>anul</w:t>
      </w:r>
      <w:proofErr w:type="spellEnd"/>
      <w:r w:rsidRPr="0039758C">
        <w:rPr>
          <w:sz w:val="24"/>
          <w:szCs w:val="24"/>
        </w:rPr>
        <w:t xml:space="preserve"> </w:t>
      </w:r>
      <w:proofErr w:type="gramStart"/>
      <w:r w:rsidRPr="0039758C">
        <w:rPr>
          <w:sz w:val="24"/>
          <w:szCs w:val="24"/>
        </w:rPr>
        <w:t>202</w:t>
      </w:r>
      <w:r w:rsidR="00742078">
        <w:rPr>
          <w:sz w:val="24"/>
          <w:szCs w:val="24"/>
        </w:rPr>
        <w:t>6</w:t>
      </w:r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;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7BF58FAB" w14:textId="6B828C94" w:rsidR="0039758C" w:rsidRDefault="0039758C" w:rsidP="0039758C">
      <w:pPr>
        <w:pStyle w:val="NoSpacing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39758C"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raportul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specialitate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întocmit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de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425C6F">
        <w:rPr>
          <w:rFonts w:ascii="Helvetica" w:hAnsi="Helvetica" w:cs="Helvetica"/>
          <w:color w:val="000000"/>
          <w:sz w:val="24"/>
          <w:szCs w:val="24"/>
        </w:rPr>
        <w:t xml:space="preserve">STATE </w:t>
      </w:r>
      <w:proofErr w:type="spellStart"/>
      <w:proofErr w:type="gramStart"/>
      <w:r w:rsidR="00425C6F">
        <w:rPr>
          <w:rFonts w:ascii="Helvetica" w:hAnsi="Helvetica" w:cs="Helvetica"/>
          <w:color w:val="000000"/>
          <w:sz w:val="24"/>
          <w:szCs w:val="24"/>
        </w:rPr>
        <w:t>ALEXANDRU,asistent</w:t>
      </w:r>
      <w:proofErr w:type="spellEnd"/>
      <w:proofErr w:type="gramEnd"/>
      <w:r w:rsidR="00425C6F">
        <w:rPr>
          <w:rFonts w:ascii="Helvetica" w:hAnsi="Helvetica" w:cs="Helvetica"/>
          <w:color w:val="000000"/>
          <w:sz w:val="24"/>
          <w:szCs w:val="24"/>
        </w:rPr>
        <w:t xml:space="preserve"> social in </w:t>
      </w:r>
      <w:proofErr w:type="spellStart"/>
      <w:r w:rsidR="00425C6F">
        <w:rPr>
          <w:rFonts w:ascii="Helvetica" w:hAnsi="Helvetica" w:cs="Helvetica"/>
          <w:color w:val="000000"/>
          <w:sz w:val="24"/>
          <w:szCs w:val="24"/>
        </w:rPr>
        <w:t>cadrul</w:t>
      </w:r>
      <w:proofErr w:type="spellEnd"/>
      <w:r w:rsidR="00425C6F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425C6F">
        <w:rPr>
          <w:rFonts w:ascii="Helvetica" w:hAnsi="Helvetica" w:cs="Helvetica"/>
          <w:color w:val="000000"/>
          <w:sz w:val="24"/>
          <w:szCs w:val="24"/>
        </w:rPr>
        <w:t>Primariei</w:t>
      </w:r>
      <w:proofErr w:type="spellEnd"/>
      <w:r w:rsidR="00425C6F">
        <w:rPr>
          <w:rFonts w:ascii="Helvetica" w:hAnsi="Helvetica" w:cs="Helvetica"/>
          <w:color w:val="000000"/>
          <w:sz w:val="24"/>
          <w:szCs w:val="24"/>
        </w:rPr>
        <w:t xml:space="preserve"> Luica</w:t>
      </w:r>
      <w:r>
        <w:rPr>
          <w:rFonts w:ascii="Helvetica" w:hAnsi="Helvetica" w:cs="Helvetica"/>
          <w:color w:val="000000"/>
          <w:sz w:val="24"/>
          <w:szCs w:val="24"/>
        </w:rPr>
        <w:t>;</w:t>
      </w:r>
    </w:p>
    <w:p w14:paraId="63039253" w14:textId="77777777" w:rsidR="0039758C" w:rsidRDefault="0039758C" w:rsidP="0039758C">
      <w:pPr>
        <w:pStyle w:val="NoSpacing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avizul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comis</w:t>
      </w:r>
      <w:r>
        <w:rPr>
          <w:rFonts w:ascii="Helvetica" w:hAnsi="Helvetica" w:cs="Helvetica"/>
          <w:color w:val="000000"/>
          <w:sz w:val="24"/>
          <w:szCs w:val="24"/>
        </w:rPr>
        <w:t>iei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39758C">
        <w:rPr>
          <w:rFonts w:ascii="Helvetica" w:hAnsi="Helvetica" w:cs="Helvetica"/>
          <w:color w:val="000000"/>
          <w:sz w:val="24"/>
          <w:szCs w:val="24"/>
        </w:rPr>
        <w:t xml:space="preserve">de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specialitate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din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cadrul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Consiliului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Local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Luica</w:t>
      </w:r>
      <w:r w:rsidRPr="0039758C">
        <w:rPr>
          <w:rFonts w:ascii="Helvetica" w:hAnsi="Helvetica" w:cs="Helvetica"/>
          <w:color w:val="000000"/>
          <w:sz w:val="24"/>
          <w:szCs w:val="24"/>
        </w:rPr>
        <w:t xml:space="preserve"> ;</w:t>
      </w:r>
      <w:proofErr w:type="gramEnd"/>
    </w:p>
    <w:p w14:paraId="16959B92" w14:textId="55F32B2B" w:rsidR="0039758C" w:rsidRPr="0039758C" w:rsidRDefault="0039758C" w:rsidP="0039758C">
      <w:pPr>
        <w:pStyle w:val="NoSpacing"/>
        <w:jc w:val="both"/>
        <w:rPr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prevederile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HCL nr.1/202</w:t>
      </w:r>
      <w:r w:rsidR="00D21AAE">
        <w:rPr>
          <w:rFonts w:ascii="Helvetica" w:hAnsi="Helvetica" w:cs="Helvetica"/>
          <w:color w:val="000000"/>
          <w:sz w:val="24"/>
          <w:szCs w:val="24"/>
        </w:rPr>
        <w:t>6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privind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alegerea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presedintelui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sedinta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;</w:t>
      </w:r>
      <w:r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Pr="0039758C">
        <w:rPr>
          <w:sz w:val="24"/>
          <w:szCs w:val="24"/>
        </w:rPr>
        <w:t>prevederilor</w:t>
      </w:r>
      <w:proofErr w:type="spellEnd"/>
      <w:r w:rsidRPr="0039758C">
        <w:rPr>
          <w:sz w:val="24"/>
          <w:szCs w:val="24"/>
        </w:rPr>
        <w:t xml:space="preserve"> art. 59 </w:t>
      </w:r>
      <w:proofErr w:type="spellStart"/>
      <w:r w:rsidRPr="0039758C">
        <w:rPr>
          <w:sz w:val="24"/>
          <w:szCs w:val="24"/>
        </w:rPr>
        <w:t>si</w:t>
      </w:r>
      <w:proofErr w:type="spellEnd"/>
      <w:r w:rsidRPr="0039758C">
        <w:rPr>
          <w:sz w:val="24"/>
          <w:szCs w:val="24"/>
        </w:rPr>
        <w:t xml:space="preserve"> ale art.</w:t>
      </w:r>
      <w:proofErr w:type="gramStart"/>
      <w:r w:rsidRPr="0039758C">
        <w:rPr>
          <w:sz w:val="24"/>
          <w:szCs w:val="24"/>
        </w:rPr>
        <w:t>61  din</w:t>
      </w:r>
      <w:proofErr w:type="gram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Legea</w:t>
      </w:r>
      <w:proofErr w:type="spellEnd"/>
      <w:r w:rsidRPr="0039758C">
        <w:rPr>
          <w:sz w:val="24"/>
          <w:szCs w:val="24"/>
        </w:rPr>
        <w:t xml:space="preserve"> 196/2016, </w:t>
      </w:r>
      <w:proofErr w:type="spellStart"/>
      <w:r w:rsidRPr="0039758C">
        <w:rPr>
          <w:sz w:val="24"/>
          <w:szCs w:val="24"/>
        </w:rPr>
        <w:t>modificată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și</w:t>
      </w:r>
      <w:proofErr w:type="spellEnd"/>
      <w:r w:rsidRPr="0039758C">
        <w:rPr>
          <w:sz w:val="24"/>
          <w:szCs w:val="24"/>
        </w:rPr>
        <w:t xml:space="preserve"> </w:t>
      </w:r>
      <w:proofErr w:type="spellStart"/>
      <w:r w:rsidRPr="0039758C">
        <w:rPr>
          <w:sz w:val="24"/>
          <w:szCs w:val="24"/>
        </w:rPr>
        <w:t>completată</w:t>
      </w:r>
      <w:proofErr w:type="spellEnd"/>
      <w:r>
        <w:rPr>
          <w:sz w:val="24"/>
          <w:szCs w:val="24"/>
        </w:rPr>
        <w:t>;</w:t>
      </w:r>
      <w:r w:rsidRPr="0039758C">
        <w:rPr>
          <w:sz w:val="24"/>
          <w:szCs w:val="24"/>
        </w:rPr>
        <w:t xml:space="preserve">  </w:t>
      </w:r>
      <w:r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prevederile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39758C">
        <w:rPr>
          <w:rFonts w:ascii="Helvetica" w:hAnsi="Helvetica" w:cs="Helvetica"/>
          <w:color w:val="000000"/>
          <w:sz w:val="24"/>
          <w:szCs w:val="24"/>
        </w:rPr>
        <w:t xml:space="preserve">art.129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>. 1,</w:t>
      </w:r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2,lit.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a ,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d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>,alin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. 4 lit. e,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. 7 </w:t>
      </w:r>
      <w:proofErr w:type="spellStart"/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lit.b</w:t>
      </w:r>
      <w:proofErr w:type="spellEnd"/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>, din OUG nr.57/</w:t>
      </w:r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2019 ;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 xml:space="preserve">    </w:t>
      </w:r>
      <w:r w:rsidRPr="0039758C">
        <w:rPr>
          <w:rFonts w:ascii="Helvetica" w:hAnsi="Helvetica" w:cs="Helvetica"/>
          <w:color w:val="000000"/>
          <w:sz w:val="24"/>
          <w:szCs w:val="24"/>
        </w:rPr>
        <w:t xml:space="preserve">In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temeiul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art.139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. 1 </w:t>
      </w:r>
      <w:proofErr w:type="spellStart"/>
      <w:r w:rsidRPr="0039758C">
        <w:rPr>
          <w:rFonts w:ascii="Calibri" w:hAnsi="Calibri" w:cs="Calibri"/>
          <w:color w:val="000000"/>
          <w:sz w:val="24"/>
          <w:szCs w:val="24"/>
        </w:rPr>
        <w:t>ș</w:t>
      </w:r>
      <w:r w:rsidRPr="0039758C">
        <w:rPr>
          <w:rFonts w:ascii="Helvetica" w:hAnsi="Helvetica" w:cs="Helvetica"/>
          <w:color w:val="000000"/>
          <w:sz w:val="24"/>
          <w:szCs w:val="24"/>
        </w:rPr>
        <w:t>i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196 alin.</w:t>
      </w:r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1,lit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.a din OUG nr.57/2019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privind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Codul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Adminstrativ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,</w:t>
      </w:r>
      <w:proofErr w:type="gram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cu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modificarile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si </w:t>
      </w:r>
      <w:proofErr w:type="spellStart"/>
      <w:r w:rsidRPr="0039758C">
        <w:rPr>
          <w:rFonts w:ascii="Helvetica" w:hAnsi="Helvetica" w:cs="Helvetica"/>
          <w:color w:val="000000"/>
          <w:sz w:val="24"/>
          <w:szCs w:val="24"/>
        </w:rPr>
        <w:t>completarile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proofErr w:type="gramStart"/>
      <w:r w:rsidRPr="0039758C">
        <w:rPr>
          <w:rFonts w:ascii="Helvetica" w:hAnsi="Helvetica" w:cs="Helvetica"/>
          <w:color w:val="000000"/>
          <w:sz w:val="24"/>
          <w:szCs w:val="24"/>
        </w:rPr>
        <w:t>ulterioare</w:t>
      </w:r>
      <w:proofErr w:type="spellEnd"/>
      <w:r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.</w:t>
      </w:r>
      <w:proofErr w:type="gramEnd"/>
    </w:p>
    <w:p w14:paraId="047DDAAD" w14:textId="77777777" w:rsidR="0039758C" w:rsidRDefault="0039758C" w:rsidP="0039758C">
      <w:pPr>
        <w:pStyle w:val="NormalWeb"/>
        <w:shd w:val="clear" w:color="auto" w:fill="FCFCFC"/>
        <w:spacing w:before="240" w:beforeAutospacing="0" w:after="24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PROPUN SPRE APROBARE:</w:t>
      </w:r>
    </w:p>
    <w:p w14:paraId="352512F6" w14:textId="6492B230" w:rsidR="0039758C" w:rsidRPr="0023308B" w:rsidRDefault="0039758C" w:rsidP="0023308B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Helvetica" w:hAnsi="Helvetica" w:cs="Helvetica"/>
          <w:color w:val="000000"/>
        </w:rPr>
      </w:pPr>
      <w:r w:rsidRPr="0039758C">
        <w:rPr>
          <w:rFonts w:ascii="Helvetica" w:hAnsi="Helvetica" w:cs="Helvetica"/>
          <w:color w:val="000000"/>
        </w:rPr>
        <w:t xml:space="preserve">Art.1. Se </w:t>
      </w:r>
      <w:proofErr w:type="spellStart"/>
      <w:r w:rsidRPr="0039758C">
        <w:rPr>
          <w:rFonts w:ascii="Helvetica" w:hAnsi="Helvetica" w:cs="Helvetica"/>
          <w:color w:val="000000"/>
        </w:rPr>
        <w:t>aproba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Planul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actiuni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si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lucrari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interes</w:t>
      </w:r>
      <w:proofErr w:type="spellEnd"/>
      <w:r w:rsidRPr="0039758C">
        <w:rPr>
          <w:rFonts w:ascii="Helvetica" w:hAnsi="Helvetica" w:cs="Helvetica"/>
          <w:color w:val="000000"/>
        </w:rPr>
        <w:t xml:space="preserve"> local </w:t>
      </w:r>
      <w:proofErr w:type="spellStart"/>
      <w:r w:rsidRPr="0039758C">
        <w:rPr>
          <w:rFonts w:ascii="Helvetica" w:hAnsi="Helvetica" w:cs="Helvetica"/>
          <w:color w:val="000000"/>
        </w:rPr>
        <w:t>pentru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persoanele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apte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munca</w:t>
      </w:r>
      <w:proofErr w:type="spellEnd"/>
      <w:r w:rsidRPr="0039758C">
        <w:rPr>
          <w:rFonts w:ascii="Helvetica" w:hAnsi="Helvetica" w:cs="Helvetica"/>
          <w:color w:val="000000"/>
        </w:rPr>
        <w:t xml:space="preserve"> din </w:t>
      </w:r>
      <w:proofErr w:type="spellStart"/>
      <w:r w:rsidRPr="0039758C">
        <w:rPr>
          <w:rFonts w:ascii="Helvetica" w:hAnsi="Helvetica" w:cs="Helvetica"/>
          <w:color w:val="000000"/>
        </w:rPr>
        <w:t>familiile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beneficiare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gramStart"/>
      <w:r w:rsidRPr="0039758C">
        <w:rPr>
          <w:rFonts w:ascii="Helvetica" w:hAnsi="Helvetica" w:cs="Helvetica"/>
          <w:color w:val="000000"/>
        </w:rPr>
        <w:t xml:space="preserve">de  </w:t>
      </w:r>
      <w:proofErr w:type="spellStart"/>
      <w:r w:rsidRPr="0039758C">
        <w:rPr>
          <w:rFonts w:ascii="Helvetica" w:hAnsi="Helvetica" w:cs="Helvetica"/>
          <w:color w:val="000000"/>
        </w:rPr>
        <w:t>ajutor</w:t>
      </w:r>
      <w:proofErr w:type="spellEnd"/>
      <w:proofErr w:type="gram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incluziune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pentru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anul</w:t>
      </w:r>
      <w:proofErr w:type="spellEnd"/>
      <w:r w:rsidRPr="0039758C">
        <w:rPr>
          <w:rFonts w:ascii="Helvetica" w:hAnsi="Helvetica" w:cs="Helvetica"/>
          <w:color w:val="000000"/>
        </w:rPr>
        <w:t xml:space="preserve"> 202</w:t>
      </w:r>
      <w:r w:rsidR="00D21AAE">
        <w:rPr>
          <w:rFonts w:ascii="Helvetica" w:hAnsi="Helvetica" w:cs="Helvetica"/>
          <w:color w:val="000000"/>
        </w:rPr>
        <w:t>6</w:t>
      </w:r>
      <w:r w:rsidRPr="0039758C">
        <w:rPr>
          <w:rFonts w:ascii="Helvetica" w:hAnsi="Helvetica" w:cs="Helvetica"/>
          <w:color w:val="000000"/>
        </w:rPr>
        <w:t xml:space="preserve">, conform </w:t>
      </w:r>
      <w:proofErr w:type="spellStart"/>
      <w:r w:rsidRPr="0039758C">
        <w:rPr>
          <w:rFonts w:ascii="Helvetica" w:hAnsi="Helvetica" w:cs="Helvetica"/>
          <w:color w:val="000000"/>
        </w:rPr>
        <w:t>anexei</w:t>
      </w:r>
      <w:proofErr w:type="spellEnd"/>
      <w:r w:rsidRPr="0039758C">
        <w:rPr>
          <w:rFonts w:ascii="Helvetica" w:hAnsi="Helvetica" w:cs="Helvetica"/>
          <w:color w:val="000000"/>
        </w:rPr>
        <w:t xml:space="preserve"> care face </w:t>
      </w:r>
      <w:proofErr w:type="spellStart"/>
      <w:r w:rsidRPr="0039758C">
        <w:rPr>
          <w:rFonts w:ascii="Helvetica" w:hAnsi="Helvetica" w:cs="Helvetica"/>
          <w:color w:val="000000"/>
        </w:rPr>
        <w:t>parte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integranta</w:t>
      </w:r>
      <w:proofErr w:type="spellEnd"/>
      <w:r w:rsidRPr="0039758C">
        <w:rPr>
          <w:rFonts w:ascii="Helvetica" w:hAnsi="Helvetica" w:cs="Helvetica"/>
          <w:color w:val="000000"/>
        </w:rPr>
        <w:t xml:space="preserve"> din </w:t>
      </w:r>
      <w:proofErr w:type="spellStart"/>
      <w:r w:rsidRPr="0039758C">
        <w:rPr>
          <w:rFonts w:ascii="Helvetica" w:hAnsi="Helvetica" w:cs="Helvetica"/>
          <w:color w:val="000000"/>
        </w:rPr>
        <w:t>prezenta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hotarare</w:t>
      </w:r>
      <w:proofErr w:type="spellEnd"/>
      <w:r w:rsidRPr="0039758C">
        <w:rPr>
          <w:rFonts w:ascii="Helvetica" w:hAnsi="Helvetica" w:cs="Helvetica"/>
          <w:color w:val="000000"/>
        </w:rPr>
        <w:t>.</w:t>
      </w:r>
      <w:r w:rsidRPr="0039758C">
        <w:rPr>
          <w:rFonts w:ascii="Helvetica" w:hAnsi="Helvetica" w:cs="Helvetica"/>
          <w:color w:val="000000"/>
        </w:rPr>
        <w:br/>
        <w:t>Art.</w:t>
      </w:r>
      <w:r w:rsidR="0023308B">
        <w:rPr>
          <w:rFonts w:ascii="Helvetica" w:hAnsi="Helvetica" w:cs="Helvetica"/>
          <w:color w:val="000000"/>
        </w:rPr>
        <w:t>2</w:t>
      </w:r>
      <w:r w:rsidRPr="0039758C">
        <w:rPr>
          <w:rFonts w:ascii="Helvetica" w:hAnsi="Helvetica" w:cs="Helvetica"/>
          <w:color w:val="000000"/>
        </w:rPr>
        <w:t>.</w:t>
      </w:r>
      <w:r>
        <w:rPr>
          <w:rFonts w:ascii="Helvetica" w:hAnsi="Helvetica" w:cs="Helvetica"/>
          <w:color w:val="000000"/>
        </w:rPr>
        <w:t xml:space="preserve">Secretarul general al </w:t>
      </w:r>
      <w:proofErr w:type="spellStart"/>
      <w:r>
        <w:rPr>
          <w:rFonts w:ascii="Helvetica" w:hAnsi="Helvetica" w:cs="Helvetica"/>
          <w:color w:val="000000"/>
        </w:rPr>
        <w:t>comunei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</w:rPr>
        <w:t>Luica,judetul</w:t>
      </w:r>
      <w:proofErr w:type="spellEnd"/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Calarasi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va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comunica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prezenta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tuturor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factorilor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interesati</w:t>
      </w:r>
      <w:proofErr w:type="spellEnd"/>
      <w:r>
        <w:rPr>
          <w:rFonts w:ascii="Helvetica" w:hAnsi="Helvetica" w:cs="Helvetica"/>
          <w:color w:val="000000"/>
        </w:rPr>
        <w:t>.</w:t>
      </w:r>
    </w:p>
    <w:p w14:paraId="6A552AE0" w14:textId="77777777" w:rsidR="0039758C" w:rsidRDefault="0039758C" w:rsidP="0039758C">
      <w:pPr>
        <w:pStyle w:val="NoSpacing"/>
        <w:ind w:left="3540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>PRESEDINTE SEDINTA</w:t>
      </w:r>
    </w:p>
    <w:p w14:paraId="1CB36786" w14:textId="09A905E6" w:rsidR="00D96A8B" w:rsidRDefault="00D96A8B" w:rsidP="0039758C">
      <w:pPr>
        <w:pStyle w:val="NoSpacing"/>
        <w:ind w:left="35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EFTIMIE NICULAE</w:t>
      </w:r>
    </w:p>
    <w:p w14:paraId="6E517ED4" w14:textId="477B8320" w:rsidR="00D96A8B" w:rsidRDefault="00D96A8B" w:rsidP="0039758C">
      <w:pPr>
        <w:pStyle w:val="NoSpacing"/>
        <w:ind w:left="35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ab/>
      </w:r>
    </w:p>
    <w:p w14:paraId="2662AF43" w14:textId="7467E2CC" w:rsidR="0023308B" w:rsidRPr="00706DCA" w:rsidRDefault="0023308B" w:rsidP="0039758C">
      <w:pPr>
        <w:pStyle w:val="NoSpacing"/>
        <w:ind w:left="35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</w:t>
      </w:r>
    </w:p>
    <w:p w14:paraId="157C9D13" w14:textId="0ABB1287" w:rsidR="0039758C" w:rsidRPr="00706DCA" w:rsidRDefault="0039758C" w:rsidP="0023308B">
      <w:pPr>
        <w:pStyle w:val="NoSpacing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</w:p>
    <w:p w14:paraId="68A28D35" w14:textId="77777777" w:rsidR="0039758C" w:rsidRPr="00706DCA" w:rsidRDefault="0039758C" w:rsidP="0039758C">
      <w:pPr>
        <w:pStyle w:val="NoSpacing"/>
        <w:ind w:left="3540"/>
        <w:rPr>
          <w:b/>
          <w:bCs/>
          <w:sz w:val="24"/>
          <w:szCs w:val="24"/>
          <w:lang w:val="fr-FR"/>
        </w:rPr>
      </w:pPr>
    </w:p>
    <w:p w14:paraId="3F102A02" w14:textId="50F57A76" w:rsidR="0039758C" w:rsidRPr="00706DCA" w:rsidRDefault="0039758C" w:rsidP="0039758C">
      <w:pPr>
        <w:pStyle w:val="NoSpacing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 xml:space="preserve">Nr. </w:t>
      </w:r>
      <w:r w:rsidR="00742078">
        <w:rPr>
          <w:b/>
          <w:bCs/>
          <w:sz w:val="24"/>
          <w:szCs w:val="24"/>
          <w:lang w:val="fr-FR"/>
        </w:rPr>
        <w:t>3</w:t>
      </w:r>
    </w:p>
    <w:p w14:paraId="6A285CF3" w14:textId="77777777" w:rsidR="0039758C" w:rsidRPr="00706DCA" w:rsidRDefault="0039758C" w:rsidP="0039758C">
      <w:pPr>
        <w:pStyle w:val="NoSpacing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>Adoptata la Luica</w:t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  <w:t xml:space="preserve">         </w:t>
      </w:r>
      <w:proofErr w:type="spellStart"/>
      <w:r w:rsidRPr="00706DCA">
        <w:rPr>
          <w:b/>
          <w:bCs/>
          <w:sz w:val="24"/>
          <w:szCs w:val="24"/>
          <w:lang w:val="fr-FR"/>
        </w:rPr>
        <w:t>Contrasemneaza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pentru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 </w:t>
      </w:r>
      <w:proofErr w:type="spellStart"/>
      <w:r w:rsidRPr="00706DCA">
        <w:rPr>
          <w:b/>
          <w:bCs/>
          <w:sz w:val="24"/>
          <w:szCs w:val="24"/>
          <w:lang w:val="fr-FR"/>
        </w:rPr>
        <w:t>legalitate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>,</w:t>
      </w:r>
    </w:p>
    <w:p w14:paraId="2982C865" w14:textId="0376396E" w:rsidR="0039758C" w:rsidRPr="00706DCA" w:rsidRDefault="0039758C" w:rsidP="0039758C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r w:rsidRPr="00706DCA">
        <w:rPr>
          <w:b/>
          <w:bCs/>
          <w:sz w:val="24"/>
          <w:szCs w:val="24"/>
          <w:lang w:val="fr-FR"/>
        </w:rPr>
        <w:t>Astăzi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ab/>
      </w:r>
      <w:r w:rsidR="00D21AAE">
        <w:rPr>
          <w:b/>
          <w:bCs/>
          <w:sz w:val="24"/>
          <w:szCs w:val="24"/>
          <w:lang w:val="fr-FR"/>
        </w:rPr>
        <w:t>29.01.2026</w:t>
      </w:r>
      <w:r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  <w:t xml:space="preserve">                  Secretar </w:t>
      </w:r>
      <w:proofErr w:type="spellStart"/>
      <w:r w:rsidRPr="00706DCA">
        <w:rPr>
          <w:b/>
          <w:bCs/>
          <w:sz w:val="24"/>
          <w:szCs w:val="24"/>
          <w:lang w:val="fr-FR"/>
        </w:rPr>
        <w:t>general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gramStart"/>
      <w:r w:rsidRPr="00706DCA">
        <w:rPr>
          <w:b/>
          <w:bCs/>
          <w:sz w:val="24"/>
          <w:szCs w:val="24"/>
          <w:lang w:val="fr-FR"/>
        </w:rPr>
        <w:t>Constantin  Cristiana</w:t>
      </w:r>
      <w:proofErr w:type="gramEnd"/>
    </w:p>
    <w:p w14:paraId="194E96AC" w14:textId="77777777" w:rsidR="0039758C" w:rsidRPr="00706DCA" w:rsidRDefault="0039758C" w:rsidP="0039758C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r w:rsidRPr="00706DCA">
        <w:rPr>
          <w:b/>
          <w:bCs/>
          <w:sz w:val="24"/>
          <w:szCs w:val="24"/>
          <w:lang w:val="fr-FR"/>
        </w:rPr>
        <w:t>Consilieri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prezenti-</w:t>
      </w:r>
      <w:r>
        <w:rPr>
          <w:b/>
          <w:bCs/>
          <w:sz w:val="24"/>
          <w:szCs w:val="24"/>
          <w:lang w:val="fr-FR"/>
        </w:rPr>
        <w:t>11</w:t>
      </w:r>
      <w:r w:rsidRPr="00706DCA">
        <w:rPr>
          <w:b/>
          <w:bCs/>
          <w:sz w:val="24"/>
          <w:szCs w:val="24"/>
          <w:lang w:val="fr-FR"/>
        </w:rPr>
        <w:t xml:space="preserve"> </w:t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</w:p>
    <w:p w14:paraId="76F6FF00" w14:textId="77777777" w:rsidR="0039758C" w:rsidRPr="00706DCA" w:rsidRDefault="0039758C" w:rsidP="0039758C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Nr.voturi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pentru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 -</w:t>
      </w:r>
      <w:proofErr w:type="gramEnd"/>
      <w:r w:rsidRPr="00706DCA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11</w:t>
      </w:r>
    </w:p>
    <w:p w14:paraId="76A66838" w14:textId="6B4AF326" w:rsidR="0039758C" w:rsidRPr="0039758C" w:rsidRDefault="0039758C" w:rsidP="0039758C">
      <w:pPr>
        <w:pStyle w:val="NoSpacing"/>
        <w:rPr>
          <w:rStyle w:val="Strong"/>
          <w:sz w:val="24"/>
          <w:szCs w:val="24"/>
          <w:lang w:val="fr-FR"/>
        </w:rPr>
      </w:pP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Nr.voturi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 xml:space="preserve">  </w:t>
      </w:r>
      <w:proofErr w:type="spellStart"/>
      <w:r w:rsidRPr="00706DCA">
        <w:rPr>
          <w:b/>
          <w:bCs/>
          <w:sz w:val="24"/>
          <w:szCs w:val="24"/>
          <w:lang w:val="fr-FR"/>
        </w:rPr>
        <w:t>impotriva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-</w:t>
      </w:r>
      <w:r>
        <w:rPr>
          <w:b/>
          <w:bCs/>
          <w:sz w:val="24"/>
          <w:szCs w:val="24"/>
          <w:lang w:val="fr-FR"/>
        </w:rPr>
        <w:t>0</w:t>
      </w:r>
    </w:p>
    <w:p w14:paraId="362F76A6" w14:textId="77777777" w:rsid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2D635C0B" w14:textId="77777777" w:rsid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51CFA9E4" w14:textId="77777777" w:rsidR="0023308B" w:rsidRDefault="0023308B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5B5EC30D" w14:textId="41D70977" w:rsidR="00F96DA2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JUDETUL CALARASI</w:t>
      </w:r>
    </w:p>
    <w:p w14:paraId="3E5B1568" w14:textId="2BBF7BB4" w:rsid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COMUNA LUICA</w:t>
      </w:r>
    </w:p>
    <w:p w14:paraId="41706954" w14:textId="009AC66B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PRIMAR</w:t>
      </w:r>
    </w:p>
    <w:p w14:paraId="5B374370" w14:textId="28B12656" w:rsidR="0039758C" w:rsidRPr="0039758C" w:rsidRDefault="0039758C" w:rsidP="0039758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Nr</w:t>
      </w:r>
      <w:r w:rsidR="00016E1B">
        <w:rPr>
          <w:rStyle w:val="Strong"/>
          <w:rFonts w:ascii="inherit" w:hAnsi="inherit" w:cs="Helvetica"/>
          <w:color w:val="000000"/>
          <w:bdr w:val="none" w:sz="0" w:space="0" w:color="auto" w:frame="1"/>
        </w:rPr>
        <w:t>.</w:t>
      </w:r>
      <w:r w:rsidR="00D21AAE">
        <w:rPr>
          <w:rStyle w:val="Strong"/>
          <w:rFonts w:ascii="inherit" w:hAnsi="inherit" w:cs="Helvetica"/>
          <w:color w:val="000000"/>
          <w:bdr w:val="none" w:sz="0" w:space="0" w:color="auto" w:frame="1"/>
        </w:rPr>
        <w:t>3/</w:t>
      </w:r>
      <w:r w:rsidR="00742078">
        <w:rPr>
          <w:rStyle w:val="Strong"/>
          <w:rFonts w:ascii="inherit" w:hAnsi="inherit" w:cs="Helvetica"/>
          <w:color w:val="000000"/>
          <w:bdr w:val="none" w:sz="0" w:space="0" w:color="auto" w:frame="1"/>
        </w:rPr>
        <w:t>21.01.2026</w:t>
      </w:r>
    </w:p>
    <w:p w14:paraId="4158D61A" w14:textId="77777777" w:rsidR="0039758C" w:rsidRPr="0039758C" w:rsidRDefault="0039758C" w:rsidP="00F96DA2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33AAB7D8" w14:textId="77777777" w:rsidR="0039758C" w:rsidRPr="0039758C" w:rsidRDefault="00F96DA2" w:rsidP="0039758C">
      <w:pPr>
        <w:jc w:val="center"/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PROIECT DE HOTARARE </w:t>
      </w:r>
      <w:bookmarkStart w:id="0" w:name="_Hlk155955480"/>
    </w:p>
    <w:p w14:paraId="0A3D9FB1" w14:textId="0F6F7264" w:rsidR="007F2515" w:rsidRPr="0039758C" w:rsidRDefault="0039758C" w:rsidP="0039758C">
      <w:pPr>
        <w:jc w:val="center"/>
        <w:rPr>
          <w:b/>
          <w:bCs/>
          <w:sz w:val="24"/>
          <w:szCs w:val="24"/>
        </w:rPr>
      </w:pP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aprobarea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Planului</w:t>
      </w:r>
      <w:proofErr w:type="spellEnd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actiuni</w:t>
      </w:r>
      <w:proofErr w:type="spellEnd"/>
      <w:r w:rsidR="00D22676" w:rsidRPr="0039758C">
        <w:rPr>
          <w:rStyle w:val="Strong"/>
          <w:rFonts w:ascii="inherit" w:hAnsi="inherit" w:cs="Helvetica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 </w:t>
      </w:r>
      <w:r w:rsidR="00D22676" w:rsidRPr="0039758C">
        <w:rPr>
          <w:b/>
          <w:bCs/>
          <w:sz w:val="24"/>
          <w:szCs w:val="24"/>
        </w:rPr>
        <w:t xml:space="preserve">  </w:t>
      </w:r>
      <w:proofErr w:type="spellStart"/>
      <w:r w:rsidR="00D22676" w:rsidRPr="0039758C">
        <w:rPr>
          <w:b/>
          <w:bCs/>
          <w:sz w:val="24"/>
          <w:szCs w:val="24"/>
        </w:rPr>
        <w:t>sau</w:t>
      </w:r>
      <w:proofErr w:type="spellEnd"/>
      <w:r w:rsidR="00D22676" w:rsidRPr="0039758C">
        <w:rPr>
          <w:b/>
          <w:bCs/>
          <w:sz w:val="24"/>
          <w:szCs w:val="24"/>
        </w:rPr>
        <w:t xml:space="preserve"> </w:t>
      </w:r>
      <w:proofErr w:type="spellStart"/>
      <w:r w:rsidR="00D22676" w:rsidRPr="0039758C">
        <w:rPr>
          <w:b/>
          <w:bCs/>
          <w:sz w:val="24"/>
          <w:szCs w:val="24"/>
        </w:rPr>
        <w:t>lucrări</w:t>
      </w:r>
      <w:proofErr w:type="spellEnd"/>
      <w:r w:rsidR="00D22676" w:rsidRPr="0039758C">
        <w:rPr>
          <w:b/>
          <w:bCs/>
          <w:sz w:val="24"/>
          <w:szCs w:val="24"/>
        </w:rPr>
        <w:t xml:space="preserve"> de </w:t>
      </w:r>
      <w:proofErr w:type="spellStart"/>
      <w:r w:rsidR="00D22676" w:rsidRPr="0039758C">
        <w:rPr>
          <w:b/>
          <w:bCs/>
          <w:sz w:val="24"/>
          <w:szCs w:val="24"/>
        </w:rPr>
        <w:t>interes</w:t>
      </w:r>
      <w:proofErr w:type="spellEnd"/>
      <w:r w:rsidR="00D22676" w:rsidRPr="0039758C">
        <w:rPr>
          <w:b/>
          <w:bCs/>
          <w:sz w:val="24"/>
          <w:szCs w:val="24"/>
        </w:rPr>
        <w:t xml:space="preserve"> local </w:t>
      </w:r>
      <w:proofErr w:type="spellStart"/>
      <w:r w:rsidR="00D22676" w:rsidRPr="0039758C">
        <w:rPr>
          <w:b/>
          <w:bCs/>
          <w:sz w:val="24"/>
          <w:szCs w:val="24"/>
        </w:rPr>
        <w:t>pentru</w:t>
      </w:r>
      <w:proofErr w:type="spellEnd"/>
      <w:r w:rsidR="00D22676" w:rsidRPr="0039758C">
        <w:rPr>
          <w:b/>
          <w:bCs/>
          <w:sz w:val="24"/>
          <w:szCs w:val="24"/>
        </w:rPr>
        <w:t xml:space="preserve"> </w:t>
      </w:r>
      <w:proofErr w:type="spellStart"/>
      <w:r w:rsidR="00D22676" w:rsidRPr="0039758C">
        <w:rPr>
          <w:b/>
          <w:bCs/>
          <w:sz w:val="24"/>
          <w:szCs w:val="24"/>
        </w:rPr>
        <w:t>persoanele</w:t>
      </w:r>
      <w:proofErr w:type="spellEnd"/>
      <w:r w:rsidR="00D22676" w:rsidRPr="0039758C">
        <w:rPr>
          <w:b/>
          <w:bCs/>
          <w:sz w:val="24"/>
          <w:szCs w:val="24"/>
        </w:rPr>
        <w:t xml:space="preserve"> </w:t>
      </w:r>
      <w:proofErr w:type="spellStart"/>
      <w:r w:rsidR="00D22676" w:rsidRPr="0039758C">
        <w:rPr>
          <w:b/>
          <w:bCs/>
          <w:sz w:val="24"/>
          <w:szCs w:val="24"/>
        </w:rPr>
        <w:t>majore</w:t>
      </w:r>
      <w:proofErr w:type="spellEnd"/>
      <w:r w:rsidR="00D22676" w:rsidRPr="0039758C">
        <w:rPr>
          <w:b/>
          <w:bCs/>
          <w:sz w:val="24"/>
          <w:szCs w:val="24"/>
        </w:rPr>
        <w:t xml:space="preserve"> </w:t>
      </w:r>
      <w:proofErr w:type="spellStart"/>
      <w:r w:rsidR="00D22676" w:rsidRPr="0039758C">
        <w:rPr>
          <w:b/>
          <w:bCs/>
          <w:sz w:val="24"/>
          <w:szCs w:val="24"/>
        </w:rPr>
        <w:t>apte</w:t>
      </w:r>
      <w:proofErr w:type="spellEnd"/>
      <w:r w:rsidR="00D22676" w:rsidRPr="0039758C">
        <w:rPr>
          <w:b/>
          <w:bCs/>
          <w:sz w:val="24"/>
          <w:szCs w:val="24"/>
        </w:rPr>
        <w:t xml:space="preserve"> de </w:t>
      </w:r>
      <w:proofErr w:type="spellStart"/>
      <w:r w:rsidR="00D22676" w:rsidRPr="0039758C">
        <w:rPr>
          <w:b/>
          <w:bCs/>
          <w:sz w:val="24"/>
          <w:szCs w:val="24"/>
        </w:rPr>
        <w:t>muncă</w:t>
      </w:r>
      <w:proofErr w:type="spellEnd"/>
      <w:r w:rsidR="00D22676" w:rsidRPr="0039758C">
        <w:rPr>
          <w:b/>
          <w:bCs/>
          <w:sz w:val="24"/>
          <w:szCs w:val="24"/>
        </w:rPr>
        <w:t xml:space="preserve"> </w:t>
      </w:r>
      <w:proofErr w:type="spellStart"/>
      <w:r w:rsidR="00D22676" w:rsidRPr="0039758C">
        <w:rPr>
          <w:b/>
          <w:bCs/>
          <w:sz w:val="24"/>
          <w:szCs w:val="24"/>
        </w:rPr>
        <w:t>beneficiare</w:t>
      </w:r>
      <w:proofErr w:type="spellEnd"/>
      <w:r w:rsidR="00D22676" w:rsidRPr="0039758C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="00D22676" w:rsidRPr="0039758C">
        <w:rPr>
          <w:b/>
          <w:bCs/>
          <w:sz w:val="24"/>
          <w:szCs w:val="24"/>
        </w:rPr>
        <w:t>ajutor</w:t>
      </w:r>
      <w:proofErr w:type="spellEnd"/>
      <w:r w:rsidR="00D22676" w:rsidRPr="0039758C">
        <w:rPr>
          <w:b/>
          <w:bCs/>
          <w:sz w:val="24"/>
          <w:szCs w:val="24"/>
        </w:rPr>
        <w:t xml:space="preserve">  </w:t>
      </w:r>
      <w:r w:rsidR="007F2515" w:rsidRPr="0039758C">
        <w:rPr>
          <w:b/>
          <w:bCs/>
          <w:sz w:val="24"/>
          <w:szCs w:val="24"/>
        </w:rPr>
        <w:t>de</w:t>
      </w:r>
      <w:proofErr w:type="gramEnd"/>
      <w:r w:rsidR="007F2515" w:rsidRPr="0039758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7F2515" w:rsidRPr="0039758C">
        <w:rPr>
          <w:b/>
          <w:bCs/>
          <w:sz w:val="24"/>
          <w:szCs w:val="24"/>
        </w:rPr>
        <w:t>incluziune</w:t>
      </w:r>
      <w:proofErr w:type="spellEnd"/>
      <w:r w:rsidR="007F2515" w:rsidRPr="0039758C">
        <w:rPr>
          <w:b/>
          <w:bCs/>
          <w:sz w:val="24"/>
          <w:szCs w:val="24"/>
        </w:rPr>
        <w:t xml:space="preserve">  conform</w:t>
      </w:r>
      <w:proofErr w:type="gramEnd"/>
      <w:r w:rsidR="007F2515" w:rsidRPr="0039758C">
        <w:rPr>
          <w:b/>
          <w:bCs/>
          <w:sz w:val="24"/>
          <w:szCs w:val="24"/>
        </w:rPr>
        <w:t xml:space="preserve"> </w:t>
      </w:r>
      <w:proofErr w:type="spellStart"/>
      <w:r w:rsidR="007F2515" w:rsidRPr="0039758C">
        <w:rPr>
          <w:b/>
          <w:bCs/>
          <w:sz w:val="24"/>
          <w:szCs w:val="24"/>
        </w:rPr>
        <w:t>prevederilor</w:t>
      </w:r>
      <w:proofErr w:type="spellEnd"/>
      <w:r w:rsidR="007F2515" w:rsidRPr="0039758C">
        <w:rPr>
          <w:b/>
          <w:bCs/>
          <w:sz w:val="24"/>
          <w:szCs w:val="24"/>
        </w:rPr>
        <w:t xml:space="preserve"> </w:t>
      </w:r>
      <w:proofErr w:type="spellStart"/>
      <w:r w:rsidR="007F2515" w:rsidRPr="0039758C">
        <w:rPr>
          <w:b/>
          <w:bCs/>
          <w:sz w:val="24"/>
          <w:szCs w:val="24"/>
        </w:rPr>
        <w:t>Legii</w:t>
      </w:r>
      <w:proofErr w:type="spellEnd"/>
      <w:r w:rsidR="007F2515" w:rsidRPr="0039758C">
        <w:rPr>
          <w:b/>
          <w:bCs/>
          <w:sz w:val="24"/>
          <w:szCs w:val="24"/>
        </w:rPr>
        <w:t xml:space="preserve"> nr. 196/2016 </w:t>
      </w:r>
      <w:proofErr w:type="spellStart"/>
      <w:r w:rsidR="007F2515" w:rsidRPr="0039758C">
        <w:rPr>
          <w:b/>
          <w:bCs/>
          <w:sz w:val="24"/>
          <w:szCs w:val="24"/>
        </w:rPr>
        <w:t>privind</w:t>
      </w:r>
      <w:proofErr w:type="spellEnd"/>
      <w:r w:rsidR="007F2515" w:rsidRPr="0039758C">
        <w:rPr>
          <w:b/>
          <w:bCs/>
          <w:sz w:val="24"/>
          <w:szCs w:val="24"/>
        </w:rPr>
        <w:t xml:space="preserve"> </w:t>
      </w:r>
      <w:proofErr w:type="spellStart"/>
      <w:r w:rsidR="007F2515" w:rsidRPr="0039758C">
        <w:rPr>
          <w:b/>
          <w:bCs/>
          <w:sz w:val="24"/>
          <w:szCs w:val="24"/>
        </w:rPr>
        <w:t>venitul</w:t>
      </w:r>
      <w:proofErr w:type="spellEnd"/>
      <w:r w:rsidR="007F2515" w:rsidRPr="0039758C">
        <w:rPr>
          <w:b/>
          <w:bCs/>
          <w:sz w:val="24"/>
          <w:szCs w:val="24"/>
        </w:rPr>
        <w:t xml:space="preserve"> minim de </w:t>
      </w:r>
      <w:proofErr w:type="spellStart"/>
      <w:r w:rsidR="007F2515" w:rsidRPr="0039758C">
        <w:rPr>
          <w:b/>
          <w:bCs/>
          <w:sz w:val="24"/>
          <w:szCs w:val="24"/>
        </w:rPr>
        <w:t>incluziune</w:t>
      </w:r>
      <w:proofErr w:type="spellEnd"/>
      <w:r w:rsidR="007F2515" w:rsidRPr="0039758C">
        <w:rPr>
          <w:b/>
          <w:bCs/>
          <w:sz w:val="24"/>
          <w:szCs w:val="24"/>
        </w:rPr>
        <w:t xml:space="preserve"> pe </w:t>
      </w:r>
      <w:proofErr w:type="spellStart"/>
      <w:r w:rsidR="007F2515" w:rsidRPr="0039758C">
        <w:rPr>
          <w:b/>
          <w:bCs/>
          <w:sz w:val="24"/>
          <w:szCs w:val="24"/>
        </w:rPr>
        <w:t>anul</w:t>
      </w:r>
      <w:proofErr w:type="spellEnd"/>
      <w:r w:rsidR="007F2515" w:rsidRPr="0039758C">
        <w:rPr>
          <w:b/>
          <w:bCs/>
          <w:sz w:val="24"/>
          <w:szCs w:val="24"/>
        </w:rPr>
        <w:t xml:space="preserve"> 202</w:t>
      </w:r>
      <w:r w:rsidR="00D21AAE">
        <w:rPr>
          <w:b/>
          <w:bCs/>
          <w:sz w:val="24"/>
          <w:szCs w:val="24"/>
        </w:rPr>
        <w:t>6</w:t>
      </w:r>
    </w:p>
    <w:bookmarkEnd w:id="0"/>
    <w:p w14:paraId="25660648" w14:textId="7923F6C7" w:rsidR="00F96DA2" w:rsidRPr="0039758C" w:rsidRDefault="00F96DA2" w:rsidP="00F96DA2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14:paraId="334FC2ED" w14:textId="62B04C99" w:rsidR="0039758C" w:rsidRDefault="0039758C" w:rsidP="00D22676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ab/>
        <w:t xml:space="preserve">DOBRIN ION-PRIMARUL COMUNEI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LUICA,JUDETUL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CALARASI</w:t>
      </w:r>
    </w:p>
    <w:p w14:paraId="344A5649" w14:textId="3C68A600" w:rsidR="0039758C" w:rsidRPr="0039758C" w:rsidRDefault="0039758C" w:rsidP="00D2267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Avand in Vedere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0447FF6E" w14:textId="77874E4B" w:rsidR="0039758C" w:rsidRPr="0039758C" w:rsidRDefault="0039758C" w:rsidP="0039758C">
      <w:pPr>
        <w:pStyle w:val="NoSpacing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39758C"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referatul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de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aprobare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a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primarului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comunei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39758C">
        <w:rPr>
          <w:rFonts w:ascii="Helvetica" w:hAnsi="Helvetica" w:cs="Helvetica"/>
          <w:color w:val="000000"/>
          <w:sz w:val="24"/>
          <w:szCs w:val="24"/>
        </w:rPr>
        <w:t>Luica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cu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privire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la </w:t>
      </w:r>
      <w:proofErr w:type="spellStart"/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aprobarea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22676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22676"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>APROBAREA</w:t>
      </w:r>
      <w:proofErr w:type="gramEnd"/>
      <w:r w:rsidR="00D22676" w:rsidRPr="0039758C">
        <w:rPr>
          <w:rStyle w:val="Strong"/>
          <w:rFonts w:ascii="inherit" w:hAnsi="inherit" w:cs="Helvetica"/>
          <w:color w:val="000000"/>
          <w:sz w:val="24"/>
          <w:szCs w:val="24"/>
          <w:bdr w:val="none" w:sz="0" w:space="0" w:color="auto" w:frame="1"/>
        </w:rPr>
        <w:t xml:space="preserve"> PLANULUI DE </w:t>
      </w:r>
      <w:r w:rsidR="00D22676" w:rsidRPr="0039758C">
        <w:rPr>
          <w:rStyle w:val="Strong"/>
          <w:rFonts w:ascii="inherit" w:hAnsi="inherit" w:cs="Helvetica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ACTIUNI  </w:t>
      </w:r>
      <w:r w:rsidR="00D22676" w:rsidRPr="0039758C">
        <w:rPr>
          <w:sz w:val="24"/>
          <w:szCs w:val="24"/>
        </w:rPr>
        <w:t xml:space="preserve">  </w:t>
      </w:r>
      <w:proofErr w:type="spellStart"/>
      <w:r w:rsidR="00D22676" w:rsidRPr="0039758C">
        <w:rPr>
          <w:sz w:val="24"/>
          <w:szCs w:val="24"/>
        </w:rPr>
        <w:t>sau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lucrări</w:t>
      </w:r>
      <w:proofErr w:type="spellEnd"/>
      <w:r w:rsidR="00D22676" w:rsidRPr="0039758C">
        <w:rPr>
          <w:sz w:val="24"/>
          <w:szCs w:val="24"/>
        </w:rPr>
        <w:t xml:space="preserve"> de </w:t>
      </w:r>
      <w:proofErr w:type="spellStart"/>
      <w:r w:rsidR="00D22676" w:rsidRPr="0039758C">
        <w:rPr>
          <w:sz w:val="24"/>
          <w:szCs w:val="24"/>
        </w:rPr>
        <w:t>interes</w:t>
      </w:r>
      <w:proofErr w:type="spellEnd"/>
      <w:r w:rsidR="00D22676" w:rsidRPr="0039758C">
        <w:rPr>
          <w:sz w:val="24"/>
          <w:szCs w:val="24"/>
        </w:rPr>
        <w:t xml:space="preserve"> local </w:t>
      </w:r>
      <w:proofErr w:type="spellStart"/>
      <w:r w:rsidR="00D22676" w:rsidRPr="0039758C">
        <w:rPr>
          <w:sz w:val="24"/>
          <w:szCs w:val="24"/>
        </w:rPr>
        <w:t>pentru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persoanele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majore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apte</w:t>
      </w:r>
      <w:proofErr w:type="spellEnd"/>
      <w:r w:rsidR="00D22676" w:rsidRPr="0039758C">
        <w:rPr>
          <w:sz w:val="24"/>
          <w:szCs w:val="24"/>
        </w:rPr>
        <w:t xml:space="preserve"> de </w:t>
      </w:r>
      <w:proofErr w:type="spellStart"/>
      <w:r w:rsidR="00D22676" w:rsidRPr="0039758C">
        <w:rPr>
          <w:sz w:val="24"/>
          <w:szCs w:val="24"/>
        </w:rPr>
        <w:t>muncă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beneficiare</w:t>
      </w:r>
      <w:proofErr w:type="spellEnd"/>
      <w:r w:rsidR="00D22676" w:rsidRPr="0039758C">
        <w:rPr>
          <w:sz w:val="24"/>
          <w:szCs w:val="24"/>
        </w:rPr>
        <w:t xml:space="preserve"> de </w:t>
      </w:r>
      <w:proofErr w:type="spellStart"/>
      <w:proofErr w:type="gramStart"/>
      <w:r w:rsidR="00D22676" w:rsidRPr="0039758C">
        <w:rPr>
          <w:sz w:val="24"/>
          <w:szCs w:val="24"/>
        </w:rPr>
        <w:t>ajutor</w:t>
      </w:r>
      <w:proofErr w:type="spellEnd"/>
      <w:r w:rsidR="00D22676" w:rsidRPr="0039758C">
        <w:rPr>
          <w:sz w:val="24"/>
          <w:szCs w:val="24"/>
        </w:rPr>
        <w:t xml:space="preserve">  de</w:t>
      </w:r>
      <w:proofErr w:type="gramEnd"/>
      <w:r w:rsidR="00D22676" w:rsidRPr="0039758C">
        <w:rPr>
          <w:sz w:val="24"/>
          <w:szCs w:val="24"/>
        </w:rPr>
        <w:t xml:space="preserve"> </w:t>
      </w:r>
      <w:proofErr w:type="spellStart"/>
      <w:proofErr w:type="gramStart"/>
      <w:r w:rsidR="00D22676" w:rsidRPr="0039758C">
        <w:rPr>
          <w:sz w:val="24"/>
          <w:szCs w:val="24"/>
        </w:rPr>
        <w:t>incluziune</w:t>
      </w:r>
      <w:proofErr w:type="spellEnd"/>
      <w:r w:rsidR="00D22676" w:rsidRPr="0039758C">
        <w:rPr>
          <w:sz w:val="24"/>
          <w:szCs w:val="24"/>
        </w:rPr>
        <w:t xml:space="preserve">  conform</w:t>
      </w:r>
      <w:proofErr w:type="gram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prevederilor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Legii</w:t>
      </w:r>
      <w:proofErr w:type="spellEnd"/>
      <w:r w:rsidR="00D22676" w:rsidRPr="0039758C">
        <w:rPr>
          <w:sz w:val="24"/>
          <w:szCs w:val="24"/>
        </w:rPr>
        <w:t xml:space="preserve"> nr. 196/2016 </w:t>
      </w:r>
      <w:proofErr w:type="spellStart"/>
      <w:r w:rsidR="00D22676" w:rsidRPr="0039758C">
        <w:rPr>
          <w:sz w:val="24"/>
          <w:szCs w:val="24"/>
        </w:rPr>
        <w:t>privind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spellStart"/>
      <w:r w:rsidR="00D22676" w:rsidRPr="0039758C">
        <w:rPr>
          <w:sz w:val="24"/>
          <w:szCs w:val="24"/>
        </w:rPr>
        <w:t>venitul</w:t>
      </w:r>
      <w:proofErr w:type="spellEnd"/>
      <w:r w:rsidR="00D22676" w:rsidRPr="0039758C">
        <w:rPr>
          <w:sz w:val="24"/>
          <w:szCs w:val="24"/>
        </w:rPr>
        <w:t xml:space="preserve"> minim de </w:t>
      </w:r>
      <w:proofErr w:type="spellStart"/>
      <w:r w:rsidR="00D22676" w:rsidRPr="0039758C">
        <w:rPr>
          <w:sz w:val="24"/>
          <w:szCs w:val="24"/>
        </w:rPr>
        <w:t>incluziune</w:t>
      </w:r>
      <w:proofErr w:type="spellEnd"/>
      <w:r w:rsidR="00D22676" w:rsidRPr="0039758C">
        <w:rPr>
          <w:sz w:val="24"/>
          <w:szCs w:val="24"/>
        </w:rPr>
        <w:t xml:space="preserve"> pe </w:t>
      </w:r>
      <w:proofErr w:type="spellStart"/>
      <w:r w:rsidR="00D22676" w:rsidRPr="0039758C">
        <w:rPr>
          <w:sz w:val="24"/>
          <w:szCs w:val="24"/>
        </w:rPr>
        <w:t>anul</w:t>
      </w:r>
      <w:proofErr w:type="spellEnd"/>
      <w:r w:rsidR="00D22676" w:rsidRPr="0039758C">
        <w:rPr>
          <w:sz w:val="24"/>
          <w:szCs w:val="24"/>
        </w:rPr>
        <w:t xml:space="preserve"> </w:t>
      </w:r>
      <w:proofErr w:type="gramStart"/>
      <w:r w:rsidR="00D22676" w:rsidRPr="0039758C">
        <w:rPr>
          <w:sz w:val="24"/>
          <w:szCs w:val="24"/>
        </w:rPr>
        <w:t>202</w:t>
      </w:r>
      <w:r w:rsidR="00D21AAE">
        <w:rPr>
          <w:sz w:val="24"/>
          <w:szCs w:val="24"/>
        </w:rPr>
        <w:t>6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;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524DE7AD" w14:textId="46F93869" w:rsidR="0039758C" w:rsidRDefault="0039758C" w:rsidP="0039758C">
      <w:pPr>
        <w:pStyle w:val="NoSpacing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39758C"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raportul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de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specialitate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întocmit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de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secretarul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general al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comunei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Luica;</w:t>
      </w:r>
    </w:p>
    <w:p w14:paraId="560BBF7D" w14:textId="0F5F8B87" w:rsidR="00F96DA2" w:rsidRPr="0039758C" w:rsidRDefault="0039758C" w:rsidP="0039758C">
      <w:pPr>
        <w:pStyle w:val="NoSpacing"/>
        <w:jc w:val="both"/>
        <w:rPr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avizul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comis</w:t>
      </w:r>
      <w:r>
        <w:rPr>
          <w:rFonts w:ascii="Helvetica" w:hAnsi="Helvetica" w:cs="Helvetica"/>
          <w:color w:val="000000"/>
          <w:sz w:val="24"/>
          <w:szCs w:val="24"/>
        </w:rPr>
        <w:t>iei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de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specialitate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din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cadrul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Consiliului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Local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Luica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;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 w:rsidR="00367C04" w:rsidRPr="0039758C">
        <w:rPr>
          <w:sz w:val="24"/>
          <w:szCs w:val="24"/>
        </w:rPr>
        <w:t>prevederilor</w:t>
      </w:r>
      <w:proofErr w:type="spellEnd"/>
      <w:r w:rsidR="00367C04" w:rsidRPr="0039758C">
        <w:rPr>
          <w:sz w:val="24"/>
          <w:szCs w:val="24"/>
        </w:rPr>
        <w:t xml:space="preserve"> art. 59 </w:t>
      </w:r>
      <w:proofErr w:type="spellStart"/>
      <w:r w:rsidR="00367C04" w:rsidRPr="0039758C">
        <w:rPr>
          <w:sz w:val="24"/>
          <w:szCs w:val="24"/>
        </w:rPr>
        <w:t>si</w:t>
      </w:r>
      <w:proofErr w:type="spellEnd"/>
      <w:r w:rsidR="00367C04" w:rsidRPr="0039758C">
        <w:rPr>
          <w:sz w:val="24"/>
          <w:szCs w:val="24"/>
        </w:rPr>
        <w:t xml:space="preserve"> ale art.</w:t>
      </w:r>
      <w:proofErr w:type="gramStart"/>
      <w:r w:rsidR="00367C04" w:rsidRPr="0039758C">
        <w:rPr>
          <w:sz w:val="24"/>
          <w:szCs w:val="24"/>
        </w:rPr>
        <w:t>61  din</w:t>
      </w:r>
      <w:proofErr w:type="gramEnd"/>
      <w:r w:rsidR="00367C04" w:rsidRPr="0039758C">
        <w:rPr>
          <w:sz w:val="24"/>
          <w:szCs w:val="24"/>
        </w:rPr>
        <w:t xml:space="preserve"> </w:t>
      </w:r>
      <w:proofErr w:type="spellStart"/>
      <w:r w:rsidR="00367C04" w:rsidRPr="0039758C">
        <w:rPr>
          <w:sz w:val="24"/>
          <w:szCs w:val="24"/>
        </w:rPr>
        <w:t>Legea</w:t>
      </w:r>
      <w:proofErr w:type="spellEnd"/>
      <w:r w:rsidR="00367C04" w:rsidRPr="0039758C">
        <w:rPr>
          <w:sz w:val="24"/>
          <w:szCs w:val="24"/>
        </w:rPr>
        <w:t xml:space="preserve"> 196/2016, </w:t>
      </w:r>
      <w:proofErr w:type="spellStart"/>
      <w:r w:rsidR="00367C04" w:rsidRPr="0039758C">
        <w:rPr>
          <w:sz w:val="24"/>
          <w:szCs w:val="24"/>
        </w:rPr>
        <w:t>modificată</w:t>
      </w:r>
      <w:proofErr w:type="spellEnd"/>
      <w:r w:rsidR="00367C04" w:rsidRPr="0039758C">
        <w:rPr>
          <w:sz w:val="24"/>
          <w:szCs w:val="24"/>
        </w:rPr>
        <w:t xml:space="preserve"> </w:t>
      </w:r>
      <w:proofErr w:type="spellStart"/>
      <w:r w:rsidR="00367C04" w:rsidRPr="0039758C">
        <w:rPr>
          <w:sz w:val="24"/>
          <w:szCs w:val="24"/>
        </w:rPr>
        <w:t>și</w:t>
      </w:r>
      <w:proofErr w:type="spellEnd"/>
      <w:r w:rsidR="00367C04" w:rsidRPr="0039758C">
        <w:rPr>
          <w:sz w:val="24"/>
          <w:szCs w:val="24"/>
        </w:rPr>
        <w:t xml:space="preserve"> </w:t>
      </w:r>
      <w:proofErr w:type="spellStart"/>
      <w:r w:rsidR="00367C04" w:rsidRPr="0039758C">
        <w:rPr>
          <w:sz w:val="24"/>
          <w:szCs w:val="24"/>
        </w:rPr>
        <w:t>completată</w:t>
      </w:r>
      <w:proofErr w:type="spellEnd"/>
      <w:r>
        <w:rPr>
          <w:sz w:val="24"/>
          <w:szCs w:val="24"/>
        </w:rPr>
        <w:t>;</w:t>
      </w:r>
      <w:r w:rsidR="00367C04" w:rsidRPr="0039758C">
        <w:rPr>
          <w:sz w:val="24"/>
          <w:szCs w:val="24"/>
        </w:rPr>
        <w:t xml:space="preserve">  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>-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prevederile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art.129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>. 1,</w:t>
      </w:r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2,lit.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 ,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d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>,alin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. 4 lit. e,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. 7 </w:t>
      </w:r>
      <w:proofErr w:type="spellStart"/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lit.b</w:t>
      </w:r>
      <w:proofErr w:type="spellEnd"/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>, din OUG nr.57/</w:t>
      </w:r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2019 ;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</w:rPr>
        <w:t xml:space="preserve">    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In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temeiul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art.139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alin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. 1 </w:t>
      </w:r>
      <w:proofErr w:type="spellStart"/>
      <w:r w:rsidR="00F96DA2" w:rsidRPr="0039758C">
        <w:rPr>
          <w:rFonts w:ascii="Calibri" w:hAnsi="Calibri" w:cs="Calibri"/>
          <w:color w:val="000000"/>
          <w:sz w:val="24"/>
          <w:szCs w:val="24"/>
        </w:rPr>
        <w:t>ș</w:t>
      </w:r>
      <w:r w:rsidR="00F96DA2" w:rsidRPr="0039758C">
        <w:rPr>
          <w:rFonts w:ascii="Helvetica" w:hAnsi="Helvetica" w:cs="Helvetica"/>
          <w:color w:val="000000"/>
          <w:sz w:val="24"/>
          <w:szCs w:val="24"/>
        </w:rPr>
        <w:t>i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196 alin.</w:t>
      </w:r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1,lit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.a din OUG nr.57/2019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privind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Codul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Adminstrativ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,</w:t>
      </w:r>
      <w:proofErr w:type="gram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cu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modificarile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si </w:t>
      </w:r>
      <w:proofErr w:type="spell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completarile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proofErr w:type="gramStart"/>
      <w:r w:rsidR="00F96DA2" w:rsidRPr="0039758C">
        <w:rPr>
          <w:rFonts w:ascii="Helvetica" w:hAnsi="Helvetica" w:cs="Helvetica"/>
          <w:color w:val="000000"/>
          <w:sz w:val="24"/>
          <w:szCs w:val="24"/>
        </w:rPr>
        <w:t>ulterioare</w:t>
      </w:r>
      <w:proofErr w:type="spellEnd"/>
      <w:r w:rsidR="00F96DA2" w:rsidRPr="0039758C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.</w:t>
      </w:r>
      <w:proofErr w:type="gramEnd"/>
    </w:p>
    <w:p w14:paraId="2C449F83" w14:textId="4154C436" w:rsidR="0039758C" w:rsidRDefault="0039758C" w:rsidP="00F96DA2">
      <w:pPr>
        <w:pStyle w:val="NormalWeb"/>
        <w:shd w:val="clear" w:color="auto" w:fill="FCFCFC"/>
        <w:spacing w:before="240" w:beforeAutospacing="0" w:after="24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PROPUN SPRE APROBARE:</w:t>
      </w:r>
    </w:p>
    <w:p w14:paraId="61768618" w14:textId="49650DCE" w:rsidR="00F96DA2" w:rsidRPr="0039758C" w:rsidRDefault="00F96DA2" w:rsidP="0039758C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Helvetica" w:hAnsi="Helvetica" w:cs="Helvetica"/>
          <w:color w:val="000000"/>
        </w:rPr>
      </w:pPr>
      <w:r w:rsidRPr="0039758C">
        <w:rPr>
          <w:rFonts w:ascii="Helvetica" w:hAnsi="Helvetica" w:cs="Helvetica"/>
          <w:color w:val="000000"/>
        </w:rPr>
        <w:t xml:space="preserve">Art.1. Se </w:t>
      </w:r>
      <w:proofErr w:type="spellStart"/>
      <w:r w:rsidRPr="0039758C">
        <w:rPr>
          <w:rFonts w:ascii="Helvetica" w:hAnsi="Helvetica" w:cs="Helvetica"/>
          <w:color w:val="000000"/>
        </w:rPr>
        <w:t>aproba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Planul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actiuni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si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lucrari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interes</w:t>
      </w:r>
      <w:proofErr w:type="spellEnd"/>
      <w:r w:rsidRPr="0039758C">
        <w:rPr>
          <w:rFonts w:ascii="Helvetica" w:hAnsi="Helvetica" w:cs="Helvetica"/>
          <w:color w:val="000000"/>
        </w:rPr>
        <w:t xml:space="preserve"> local </w:t>
      </w:r>
      <w:proofErr w:type="spellStart"/>
      <w:r w:rsidRPr="0039758C">
        <w:rPr>
          <w:rFonts w:ascii="Helvetica" w:hAnsi="Helvetica" w:cs="Helvetica"/>
          <w:color w:val="000000"/>
        </w:rPr>
        <w:t>pentru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persoanele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apte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munca</w:t>
      </w:r>
      <w:proofErr w:type="spellEnd"/>
      <w:r w:rsidRPr="0039758C">
        <w:rPr>
          <w:rFonts w:ascii="Helvetica" w:hAnsi="Helvetica" w:cs="Helvetica"/>
          <w:color w:val="000000"/>
        </w:rPr>
        <w:t xml:space="preserve"> din </w:t>
      </w:r>
      <w:proofErr w:type="spellStart"/>
      <w:r w:rsidRPr="0039758C">
        <w:rPr>
          <w:rFonts w:ascii="Helvetica" w:hAnsi="Helvetica" w:cs="Helvetica"/>
          <w:color w:val="000000"/>
        </w:rPr>
        <w:t>familiile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beneficiare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gramStart"/>
      <w:r w:rsidRPr="0039758C">
        <w:rPr>
          <w:rFonts w:ascii="Helvetica" w:hAnsi="Helvetica" w:cs="Helvetica"/>
          <w:color w:val="000000"/>
        </w:rPr>
        <w:t xml:space="preserve">de </w:t>
      </w:r>
      <w:r w:rsidR="007F2515"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="007F2515" w:rsidRPr="0039758C">
        <w:rPr>
          <w:rFonts w:ascii="Helvetica" w:hAnsi="Helvetica" w:cs="Helvetica"/>
          <w:color w:val="000000"/>
        </w:rPr>
        <w:t>ajutor</w:t>
      </w:r>
      <w:proofErr w:type="spellEnd"/>
      <w:proofErr w:type="gramEnd"/>
      <w:r w:rsidR="007F2515"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="007F2515" w:rsidRPr="0039758C">
        <w:rPr>
          <w:rFonts w:ascii="Helvetica" w:hAnsi="Helvetica" w:cs="Helvetica"/>
          <w:color w:val="000000"/>
        </w:rPr>
        <w:t>incluziune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pentru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anul</w:t>
      </w:r>
      <w:proofErr w:type="spellEnd"/>
      <w:r w:rsidRPr="0039758C">
        <w:rPr>
          <w:rFonts w:ascii="Helvetica" w:hAnsi="Helvetica" w:cs="Helvetica"/>
          <w:color w:val="000000"/>
        </w:rPr>
        <w:t xml:space="preserve"> 202</w:t>
      </w:r>
      <w:r w:rsidR="00D21AAE">
        <w:rPr>
          <w:rFonts w:ascii="Helvetica" w:hAnsi="Helvetica" w:cs="Helvetica"/>
          <w:color w:val="000000"/>
        </w:rPr>
        <w:t>6</w:t>
      </w:r>
      <w:r w:rsidRPr="0039758C">
        <w:rPr>
          <w:rFonts w:ascii="Helvetica" w:hAnsi="Helvetica" w:cs="Helvetica"/>
          <w:color w:val="000000"/>
        </w:rPr>
        <w:t xml:space="preserve">, conform </w:t>
      </w:r>
      <w:proofErr w:type="spellStart"/>
      <w:r w:rsidRPr="0039758C">
        <w:rPr>
          <w:rFonts w:ascii="Helvetica" w:hAnsi="Helvetica" w:cs="Helvetica"/>
          <w:color w:val="000000"/>
        </w:rPr>
        <w:t>anexei</w:t>
      </w:r>
      <w:proofErr w:type="spellEnd"/>
      <w:r w:rsidRPr="0039758C">
        <w:rPr>
          <w:rFonts w:ascii="Helvetica" w:hAnsi="Helvetica" w:cs="Helvetica"/>
          <w:color w:val="000000"/>
        </w:rPr>
        <w:t xml:space="preserve"> care face </w:t>
      </w:r>
      <w:proofErr w:type="spellStart"/>
      <w:r w:rsidRPr="0039758C">
        <w:rPr>
          <w:rFonts w:ascii="Helvetica" w:hAnsi="Helvetica" w:cs="Helvetica"/>
          <w:color w:val="000000"/>
        </w:rPr>
        <w:t>parte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integranta</w:t>
      </w:r>
      <w:proofErr w:type="spellEnd"/>
      <w:r w:rsidRPr="0039758C">
        <w:rPr>
          <w:rFonts w:ascii="Helvetica" w:hAnsi="Helvetica" w:cs="Helvetica"/>
          <w:color w:val="000000"/>
        </w:rPr>
        <w:t xml:space="preserve"> din </w:t>
      </w:r>
      <w:proofErr w:type="spellStart"/>
      <w:r w:rsidRPr="0039758C">
        <w:rPr>
          <w:rFonts w:ascii="Helvetica" w:hAnsi="Helvetica" w:cs="Helvetica"/>
          <w:color w:val="000000"/>
        </w:rPr>
        <w:t>prezenta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hotarare</w:t>
      </w:r>
      <w:proofErr w:type="spellEnd"/>
      <w:r w:rsidRPr="0039758C">
        <w:rPr>
          <w:rFonts w:ascii="Helvetica" w:hAnsi="Helvetica" w:cs="Helvetica"/>
          <w:color w:val="000000"/>
        </w:rPr>
        <w:t>.</w:t>
      </w:r>
      <w:r w:rsidRPr="0039758C">
        <w:rPr>
          <w:rFonts w:ascii="Helvetica" w:hAnsi="Helvetica" w:cs="Helvetica"/>
          <w:color w:val="000000"/>
        </w:rPr>
        <w:br/>
        <w:t xml:space="preserve">Art.2. </w:t>
      </w:r>
      <w:proofErr w:type="spellStart"/>
      <w:r w:rsidRPr="0039758C">
        <w:rPr>
          <w:rFonts w:ascii="Helvetica" w:hAnsi="Helvetica" w:cs="Helvetica"/>
          <w:color w:val="000000"/>
        </w:rPr>
        <w:t>Prezenta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hotarare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poate</w:t>
      </w:r>
      <w:proofErr w:type="spellEnd"/>
      <w:r w:rsidRPr="0039758C">
        <w:rPr>
          <w:rFonts w:ascii="Helvetica" w:hAnsi="Helvetica" w:cs="Helvetica"/>
          <w:color w:val="000000"/>
        </w:rPr>
        <w:t xml:space="preserve"> fi </w:t>
      </w:r>
      <w:proofErr w:type="spellStart"/>
      <w:r w:rsidRPr="0039758C">
        <w:rPr>
          <w:rFonts w:ascii="Helvetica" w:hAnsi="Helvetica" w:cs="Helvetica"/>
          <w:color w:val="000000"/>
        </w:rPr>
        <w:t>atacata</w:t>
      </w:r>
      <w:proofErr w:type="spellEnd"/>
      <w:r w:rsidRPr="0039758C">
        <w:rPr>
          <w:rFonts w:ascii="Helvetica" w:hAnsi="Helvetica" w:cs="Helvetica"/>
          <w:color w:val="000000"/>
        </w:rPr>
        <w:t xml:space="preserve">, conform </w:t>
      </w:r>
      <w:proofErr w:type="spellStart"/>
      <w:r w:rsidRPr="0039758C">
        <w:rPr>
          <w:rFonts w:ascii="Helvetica" w:hAnsi="Helvetica" w:cs="Helvetica"/>
          <w:color w:val="000000"/>
        </w:rPr>
        <w:t>procedurii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si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termenelor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prevazute</w:t>
      </w:r>
      <w:proofErr w:type="spellEnd"/>
      <w:r w:rsidRPr="0039758C">
        <w:rPr>
          <w:rFonts w:ascii="Helvetica" w:hAnsi="Helvetica" w:cs="Helvetica"/>
          <w:color w:val="000000"/>
        </w:rPr>
        <w:t xml:space="preserve"> de </w:t>
      </w:r>
      <w:proofErr w:type="spellStart"/>
      <w:r w:rsidRPr="0039758C">
        <w:rPr>
          <w:rFonts w:ascii="Helvetica" w:hAnsi="Helvetica" w:cs="Helvetica"/>
          <w:color w:val="000000"/>
        </w:rPr>
        <w:t>Legea</w:t>
      </w:r>
      <w:proofErr w:type="spellEnd"/>
      <w:r w:rsidRPr="0039758C">
        <w:rPr>
          <w:rFonts w:ascii="Helvetica" w:hAnsi="Helvetica" w:cs="Helvetica"/>
          <w:color w:val="000000"/>
        </w:rPr>
        <w:t xml:space="preserve"> nr.544/2004 a </w:t>
      </w:r>
      <w:proofErr w:type="spellStart"/>
      <w:r w:rsidRPr="0039758C">
        <w:rPr>
          <w:rFonts w:ascii="Helvetica" w:hAnsi="Helvetica" w:cs="Helvetica"/>
          <w:color w:val="000000"/>
        </w:rPr>
        <w:t>contenciosului</w:t>
      </w:r>
      <w:proofErr w:type="spellEnd"/>
      <w:r w:rsidRPr="0039758C">
        <w:rPr>
          <w:rFonts w:ascii="Helvetica" w:hAnsi="Helvetica" w:cs="Helvetica"/>
          <w:color w:val="000000"/>
        </w:rPr>
        <w:t xml:space="preserve"> </w:t>
      </w:r>
      <w:proofErr w:type="spellStart"/>
      <w:r w:rsidRPr="0039758C">
        <w:rPr>
          <w:rFonts w:ascii="Helvetica" w:hAnsi="Helvetica" w:cs="Helvetica"/>
          <w:color w:val="000000"/>
        </w:rPr>
        <w:t>admnistrativ</w:t>
      </w:r>
      <w:proofErr w:type="spellEnd"/>
      <w:r w:rsidRPr="0039758C">
        <w:rPr>
          <w:rFonts w:ascii="Helvetica" w:hAnsi="Helvetica" w:cs="Helvetica"/>
          <w:color w:val="000000"/>
        </w:rPr>
        <w:t xml:space="preserve">, </w:t>
      </w:r>
      <w:proofErr w:type="spellStart"/>
      <w:r w:rsidRPr="0039758C">
        <w:rPr>
          <w:rFonts w:ascii="Helvetica" w:hAnsi="Helvetica" w:cs="Helvetica"/>
          <w:color w:val="000000"/>
        </w:rPr>
        <w:t>actualizata</w:t>
      </w:r>
      <w:proofErr w:type="spellEnd"/>
      <w:r w:rsidRPr="0039758C">
        <w:rPr>
          <w:rFonts w:ascii="Helvetica" w:hAnsi="Helvetica" w:cs="Helvetica"/>
          <w:color w:val="000000"/>
        </w:rPr>
        <w:t>.</w:t>
      </w:r>
      <w:r w:rsidRPr="0039758C">
        <w:rPr>
          <w:rFonts w:ascii="Helvetica" w:hAnsi="Helvetica" w:cs="Helvetica"/>
          <w:color w:val="000000"/>
        </w:rPr>
        <w:br/>
        <w:t>Art.3.</w:t>
      </w:r>
      <w:r w:rsidR="0039758C">
        <w:rPr>
          <w:rFonts w:ascii="Helvetica" w:hAnsi="Helvetica" w:cs="Helvetica"/>
          <w:color w:val="000000"/>
        </w:rPr>
        <w:t xml:space="preserve">Secretarul general al </w:t>
      </w:r>
      <w:proofErr w:type="spellStart"/>
      <w:r w:rsidR="0039758C">
        <w:rPr>
          <w:rFonts w:ascii="Helvetica" w:hAnsi="Helvetica" w:cs="Helvetica"/>
          <w:color w:val="000000"/>
        </w:rPr>
        <w:t>comunei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proofErr w:type="gramStart"/>
      <w:r w:rsidR="0039758C">
        <w:rPr>
          <w:rFonts w:ascii="Helvetica" w:hAnsi="Helvetica" w:cs="Helvetica"/>
          <w:color w:val="000000"/>
        </w:rPr>
        <w:t>Luica,judetul</w:t>
      </w:r>
      <w:proofErr w:type="spellEnd"/>
      <w:proofErr w:type="gram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Calarasi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va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comunica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prezenta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tuturor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factorilor</w:t>
      </w:r>
      <w:proofErr w:type="spellEnd"/>
      <w:r w:rsidR="0039758C">
        <w:rPr>
          <w:rFonts w:ascii="Helvetica" w:hAnsi="Helvetica" w:cs="Helvetica"/>
          <w:color w:val="000000"/>
        </w:rPr>
        <w:t xml:space="preserve"> </w:t>
      </w:r>
      <w:proofErr w:type="spellStart"/>
      <w:r w:rsidR="0039758C">
        <w:rPr>
          <w:rFonts w:ascii="Helvetica" w:hAnsi="Helvetica" w:cs="Helvetica"/>
          <w:color w:val="000000"/>
        </w:rPr>
        <w:t>interesati</w:t>
      </w:r>
      <w:proofErr w:type="spellEnd"/>
      <w:r w:rsidR="0039758C">
        <w:rPr>
          <w:rFonts w:ascii="Helvetica" w:hAnsi="Helvetica" w:cs="Helvetica"/>
          <w:color w:val="000000"/>
        </w:rPr>
        <w:t>.</w:t>
      </w:r>
    </w:p>
    <w:p w14:paraId="5005669E" w14:textId="7A3E8D12" w:rsidR="00F96DA2" w:rsidRPr="0039758C" w:rsidRDefault="00F96DA2" w:rsidP="00F96DA2">
      <w:pPr>
        <w:pStyle w:val="NormalWeb"/>
        <w:shd w:val="clear" w:color="auto" w:fill="FCFCFC"/>
        <w:spacing w:before="240" w:beforeAutospacing="0" w:after="240" w:afterAutospacing="0"/>
        <w:textAlignment w:val="baseline"/>
        <w:rPr>
          <w:rFonts w:ascii="Helvetica" w:hAnsi="Helvetica" w:cs="Helvetica"/>
          <w:color w:val="000000"/>
        </w:rPr>
      </w:pPr>
    </w:p>
    <w:p w14:paraId="7F76DC52" w14:textId="572B9CBE" w:rsidR="00EF2F49" w:rsidRPr="0039758C" w:rsidRDefault="0039758C">
      <w:pPr>
        <w:rPr>
          <w:b/>
          <w:bCs/>
          <w:sz w:val="24"/>
          <w:szCs w:val="24"/>
        </w:rPr>
      </w:pPr>
      <w:r w:rsidRPr="0039758C">
        <w:rPr>
          <w:b/>
          <w:bCs/>
          <w:sz w:val="24"/>
          <w:szCs w:val="24"/>
        </w:rPr>
        <w:tab/>
        <w:t>PRIMAR,</w:t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proofErr w:type="spellStart"/>
      <w:r w:rsidRPr="0039758C">
        <w:rPr>
          <w:b/>
          <w:bCs/>
          <w:sz w:val="24"/>
          <w:szCs w:val="24"/>
        </w:rPr>
        <w:t>Avizat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pentru</w:t>
      </w:r>
      <w:proofErr w:type="spellEnd"/>
      <w:r w:rsidRPr="0039758C">
        <w:rPr>
          <w:b/>
          <w:bCs/>
          <w:sz w:val="24"/>
          <w:szCs w:val="24"/>
        </w:rPr>
        <w:t xml:space="preserve"> </w:t>
      </w:r>
      <w:proofErr w:type="spellStart"/>
      <w:r w:rsidRPr="0039758C">
        <w:rPr>
          <w:b/>
          <w:bCs/>
          <w:sz w:val="24"/>
          <w:szCs w:val="24"/>
        </w:rPr>
        <w:t>legalitate</w:t>
      </w:r>
      <w:proofErr w:type="spellEnd"/>
      <w:r w:rsidRPr="0039758C">
        <w:rPr>
          <w:b/>
          <w:bCs/>
          <w:sz w:val="24"/>
          <w:szCs w:val="24"/>
        </w:rPr>
        <w:t>,</w:t>
      </w:r>
    </w:p>
    <w:p w14:paraId="26300EA5" w14:textId="721E73B6" w:rsidR="0039758C" w:rsidRPr="0039758C" w:rsidRDefault="0039758C">
      <w:pPr>
        <w:rPr>
          <w:b/>
          <w:bCs/>
          <w:sz w:val="24"/>
          <w:szCs w:val="24"/>
        </w:rPr>
      </w:pPr>
      <w:r w:rsidRPr="0039758C">
        <w:rPr>
          <w:b/>
          <w:bCs/>
          <w:sz w:val="24"/>
          <w:szCs w:val="24"/>
        </w:rPr>
        <w:tab/>
        <w:t xml:space="preserve">DOBRIN ION </w:t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proofErr w:type="spellStart"/>
      <w:r w:rsidRPr="0039758C">
        <w:rPr>
          <w:b/>
          <w:bCs/>
          <w:sz w:val="24"/>
          <w:szCs w:val="24"/>
        </w:rPr>
        <w:t>Secretar</w:t>
      </w:r>
      <w:proofErr w:type="spellEnd"/>
      <w:r w:rsidRPr="0039758C">
        <w:rPr>
          <w:b/>
          <w:bCs/>
          <w:sz w:val="24"/>
          <w:szCs w:val="24"/>
        </w:rPr>
        <w:t xml:space="preserve"> general</w:t>
      </w:r>
    </w:p>
    <w:p w14:paraId="53ABE305" w14:textId="5EB657F5" w:rsidR="0039758C" w:rsidRDefault="0039758C">
      <w:pPr>
        <w:rPr>
          <w:b/>
          <w:bCs/>
          <w:sz w:val="24"/>
          <w:szCs w:val="24"/>
        </w:rPr>
      </w:pP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</w:r>
      <w:r w:rsidRPr="0039758C">
        <w:rPr>
          <w:b/>
          <w:bCs/>
          <w:sz w:val="24"/>
          <w:szCs w:val="24"/>
        </w:rPr>
        <w:tab/>
        <w:t>Constantin Cristiana</w:t>
      </w:r>
    </w:p>
    <w:p w14:paraId="6114623A" w14:textId="77777777" w:rsidR="00016E1B" w:rsidRDefault="00016E1B">
      <w:pPr>
        <w:rPr>
          <w:b/>
          <w:bCs/>
          <w:sz w:val="24"/>
          <w:szCs w:val="24"/>
        </w:rPr>
      </w:pPr>
    </w:p>
    <w:p w14:paraId="18620F17" w14:textId="77777777" w:rsidR="00016E1B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04E9AA85" w14:textId="77777777" w:rsidR="00016E1B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6EB5DCB8" w14:textId="77777777" w:rsidR="006F4AB1" w:rsidRDefault="006F4AB1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501660A9" w14:textId="77777777" w:rsidR="006F4AB1" w:rsidRDefault="006F4AB1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2B440F40" w14:textId="77777777" w:rsidR="006F4AB1" w:rsidRDefault="006F4AB1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60A5EF44" w14:textId="77777777" w:rsidR="00564EC0" w:rsidRDefault="00564EC0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</w:p>
    <w:p w14:paraId="133F5688" w14:textId="77777777" w:rsidR="00016E1B" w:rsidRPr="0039758C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JUDETUL CALARASI</w:t>
      </w:r>
    </w:p>
    <w:p w14:paraId="7FE76B4E" w14:textId="77777777" w:rsidR="00016E1B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COMUNA LUICA</w:t>
      </w:r>
    </w:p>
    <w:p w14:paraId="6C0C8F9C" w14:textId="77777777" w:rsidR="00016E1B" w:rsidRPr="0039758C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PRIMAR</w:t>
      </w:r>
    </w:p>
    <w:p w14:paraId="38EE52AD" w14:textId="51C33294" w:rsidR="00016E1B" w:rsidRPr="0039758C" w:rsidRDefault="00016E1B" w:rsidP="00016E1B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000000"/>
          <w:bdr w:val="none" w:sz="0" w:space="0" w:color="auto" w:frame="1"/>
        </w:rPr>
      </w:pPr>
      <w:r w:rsidRPr="0039758C">
        <w:rPr>
          <w:rStyle w:val="Strong"/>
          <w:rFonts w:ascii="inherit" w:hAnsi="inherit" w:cs="Helvetica"/>
          <w:color w:val="000000"/>
          <w:bdr w:val="none" w:sz="0" w:space="0" w:color="auto" w:frame="1"/>
        </w:rPr>
        <w:t>Nr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.</w:t>
      </w:r>
      <w:r w:rsidR="00742078">
        <w:rPr>
          <w:rStyle w:val="Strong"/>
          <w:rFonts w:ascii="inherit" w:hAnsi="inherit" w:cs="Helvetica"/>
          <w:color w:val="000000"/>
          <w:bdr w:val="none" w:sz="0" w:space="0" w:color="auto" w:frame="1"/>
        </w:rPr>
        <w:t>146/21.01.2026</w:t>
      </w:r>
    </w:p>
    <w:p w14:paraId="74355C46" w14:textId="77777777" w:rsidR="00016E1B" w:rsidRDefault="00016E1B">
      <w:pPr>
        <w:rPr>
          <w:b/>
          <w:bCs/>
          <w:sz w:val="24"/>
          <w:szCs w:val="24"/>
        </w:rPr>
      </w:pPr>
    </w:p>
    <w:p w14:paraId="424E3C1D" w14:textId="77777777" w:rsidR="00016E1B" w:rsidRPr="00016E1B" w:rsidRDefault="00016E1B" w:rsidP="00016E1B">
      <w:pPr>
        <w:jc w:val="center"/>
        <w:rPr>
          <w:b/>
          <w:bCs/>
          <w:sz w:val="28"/>
          <w:szCs w:val="28"/>
        </w:rPr>
      </w:pPr>
      <w:r w:rsidRPr="00016E1B">
        <w:rPr>
          <w:b/>
          <w:bCs/>
          <w:sz w:val="28"/>
          <w:szCs w:val="28"/>
        </w:rPr>
        <w:t>REFERAT DE APROBARE</w:t>
      </w:r>
    </w:p>
    <w:p w14:paraId="4E6502CB" w14:textId="4FF2B5DC" w:rsidR="00016E1B" w:rsidRPr="007F2515" w:rsidRDefault="00016E1B" w:rsidP="00016E1B">
      <w:pPr>
        <w:jc w:val="center"/>
        <w:rPr>
          <w:b/>
          <w:bCs/>
        </w:rPr>
      </w:pPr>
      <w:r w:rsidRPr="00FD0EB9"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CFCFC"/>
        </w:rPr>
        <w:t xml:space="preserve">LA PROIECTUL DE </w:t>
      </w:r>
      <w:proofErr w:type="gramStart"/>
      <w:r w:rsidRPr="00FD0EB9"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CFCFC"/>
        </w:rPr>
        <w:t xml:space="preserve">HOTARARE </w:t>
      </w:r>
      <w:r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CFCFC"/>
        </w:rPr>
        <w:t xml:space="preserve"> 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PRIVIND</w:t>
      </w:r>
      <w:proofErr w:type="gramEnd"/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 APROBAREA PLANULUI DE </w:t>
      </w:r>
      <w:r w:rsidRPr="007F2515"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ACTIUNI  </w:t>
      </w:r>
      <w:r w:rsidRPr="007F2515">
        <w:rPr>
          <w:b/>
          <w:bCs/>
        </w:rPr>
        <w:t xml:space="preserve">  </w:t>
      </w:r>
      <w:proofErr w:type="spellStart"/>
      <w:r w:rsidRPr="007F2515">
        <w:rPr>
          <w:b/>
          <w:bCs/>
        </w:rPr>
        <w:t>sau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lucrări</w:t>
      </w:r>
      <w:proofErr w:type="spellEnd"/>
      <w:r w:rsidRPr="007F2515">
        <w:rPr>
          <w:b/>
          <w:bCs/>
        </w:rPr>
        <w:t xml:space="preserve"> de </w:t>
      </w:r>
      <w:proofErr w:type="spellStart"/>
      <w:r w:rsidRPr="007F2515">
        <w:rPr>
          <w:b/>
          <w:bCs/>
        </w:rPr>
        <w:t>interes</w:t>
      </w:r>
      <w:proofErr w:type="spellEnd"/>
      <w:r w:rsidRPr="007F2515">
        <w:rPr>
          <w:b/>
          <w:bCs/>
        </w:rPr>
        <w:t xml:space="preserve"> local </w:t>
      </w:r>
      <w:proofErr w:type="spellStart"/>
      <w:r w:rsidRPr="007F2515">
        <w:rPr>
          <w:b/>
          <w:bCs/>
        </w:rPr>
        <w:t>pentru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persoanele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majore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apte</w:t>
      </w:r>
      <w:proofErr w:type="spellEnd"/>
      <w:r w:rsidRPr="007F2515">
        <w:rPr>
          <w:b/>
          <w:bCs/>
        </w:rPr>
        <w:t xml:space="preserve"> de </w:t>
      </w:r>
      <w:proofErr w:type="spellStart"/>
      <w:r w:rsidRPr="007F2515">
        <w:rPr>
          <w:b/>
          <w:bCs/>
        </w:rPr>
        <w:t>muncă</w:t>
      </w:r>
      <w:proofErr w:type="spellEnd"/>
      <w:r w:rsidRPr="007F2515">
        <w:rPr>
          <w:b/>
          <w:bCs/>
        </w:rPr>
        <w:t xml:space="preserve"> </w:t>
      </w:r>
      <w:proofErr w:type="spellStart"/>
      <w:r>
        <w:rPr>
          <w:b/>
          <w:bCs/>
        </w:rPr>
        <w:t>beneficiare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ajutor</w:t>
      </w:r>
      <w:proofErr w:type="spellEnd"/>
      <w:r>
        <w:rPr>
          <w:b/>
          <w:bCs/>
        </w:rPr>
        <w:t xml:space="preserve"> </w:t>
      </w:r>
      <w:r w:rsidRPr="007F2515">
        <w:rPr>
          <w:b/>
          <w:bCs/>
        </w:rPr>
        <w:t xml:space="preserve">de </w:t>
      </w:r>
      <w:proofErr w:type="spellStart"/>
      <w:proofErr w:type="gramStart"/>
      <w:r w:rsidRPr="007F2515">
        <w:rPr>
          <w:b/>
          <w:bCs/>
        </w:rPr>
        <w:t>incluziune</w:t>
      </w:r>
      <w:proofErr w:type="spellEnd"/>
      <w:r w:rsidRPr="007F2515">
        <w:rPr>
          <w:b/>
          <w:bCs/>
        </w:rPr>
        <w:t xml:space="preserve">  conform</w:t>
      </w:r>
      <w:proofErr w:type="gram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prevederilor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Legii</w:t>
      </w:r>
      <w:proofErr w:type="spellEnd"/>
      <w:r w:rsidRPr="007F2515">
        <w:rPr>
          <w:b/>
          <w:bCs/>
        </w:rPr>
        <w:t xml:space="preserve"> nr. 196/2016 </w:t>
      </w:r>
      <w:proofErr w:type="spellStart"/>
      <w:r w:rsidRPr="007F2515">
        <w:rPr>
          <w:b/>
          <w:bCs/>
        </w:rPr>
        <w:t>privind</w:t>
      </w:r>
      <w:proofErr w:type="spellEnd"/>
      <w:r w:rsidRPr="007F2515">
        <w:rPr>
          <w:b/>
          <w:bCs/>
        </w:rPr>
        <w:t xml:space="preserve"> </w:t>
      </w:r>
      <w:proofErr w:type="spellStart"/>
      <w:r w:rsidRPr="007F2515">
        <w:rPr>
          <w:b/>
          <w:bCs/>
        </w:rPr>
        <w:t>venitul</w:t>
      </w:r>
      <w:proofErr w:type="spellEnd"/>
      <w:r w:rsidRPr="007F2515">
        <w:rPr>
          <w:b/>
          <w:bCs/>
        </w:rPr>
        <w:t xml:space="preserve"> minim de </w:t>
      </w:r>
      <w:proofErr w:type="spellStart"/>
      <w:r w:rsidRPr="007F2515">
        <w:rPr>
          <w:b/>
          <w:bCs/>
        </w:rPr>
        <w:t>incluziune</w:t>
      </w:r>
      <w:proofErr w:type="spellEnd"/>
      <w:r>
        <w:rPr>
          <w:b/>
          <w:bCs/>
        </w:rPr>
        <w:t xml:space="preserve"> pe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202</w:t>
      </w:r>
      <w:r w:rsidR="00D21AAE">
        <w:rPr>
          <w:b/>
          <w:bCs/>
        </w:rPr>
        <w:t>6</w:t>
      </w:r>
    </w:p>
    <w:p w14:paraId="3097AF71" w14:textId="11A7AD33" w:rsidR="00016E1B" w:rsidRDefault="00016E1B" w:rsidP="00016E1B">
      <w:pPr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CFCFC"/>
        </w:rPr>
      </w:pPr>
      <w:r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CFCFC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 xml:space="preserve">DOBRIN ION-PRIMARUL COMUNEI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LUICA,JUDETUL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CALARASI</w:t>
      </w:r>
    </w:p>
    <w:p w14:paraId="46323DD8" w14:textId="49480607" w:rsidR="00016E1B" w:rsidRDefault="00016E1B" w:rsidP="00016E1B">
      <w:pPr>
        <w:ind w:firstLine="720"/>
        <w:jc w:val="both"/>
        <w:rPr>
          <w:rFonts w:ascii="Helvetica" w:hAnsi="Helvetica" w:cs="Helvetica"/>
          <w:color w:val="000000"/>
          <w:shd w:val="clear" w:color="auto" w:fill="FCFCFC"/>
        </w:rPr>
      </w:pP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În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conformitate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cu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prevederile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Legii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nr 196/2016,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intră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în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competenta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institutiei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Primarului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să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întocmească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planul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lucrări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în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vederea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prestării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orelor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muncă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către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beneficiare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ajutor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social.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Acest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plan se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aprobă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hotărâre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Consiliului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CFCFC"/>
        </w:rPr>
        <w:t xml:space="preserve"> 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stabileste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:“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sumele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acordate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ajutor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social, conform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prevederilor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prezentei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legi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una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mai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multe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majore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raportat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cuantumul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ajutorului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incluziune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din familia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beneficiara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, au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obligatia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presta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lunar, la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solicitarea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primarului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fara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se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putea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depasi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regimul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normal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cu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respectarea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normelor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securitate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igiena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>.”.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Potrivit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art. art. 6, alin.7 din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Legea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nr. 276/2010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modificare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Legii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nr. 416/2001: “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Primarii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au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obligatia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intocmeasca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un plan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repartizarea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orelor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prevazute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alin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. (2),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tina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evidenta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efectuarii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acestor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ore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asigure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instructajul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privind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normele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tehnica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securitatii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toate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care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presteaza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local.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Planul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se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aproba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anual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hotarare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consiliului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local. 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functie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solicitarile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venite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partea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institutiilor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partenere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organizarea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evidenta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orelor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planul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poate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fi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reactualizat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pe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parcursul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anului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aprobat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hotarare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consiliuluilocal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>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CFCFC"/>
        </w:rPr>
        <w:t xml:space="preserve">(8)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Primarul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are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obligatia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afiseze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planul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prevazut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alin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. (7),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lista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cuprinzand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beneficiarii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ajutor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social, precum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care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urmeaza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efectueze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sau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local. “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Propun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aprobarea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sedinta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Consiliului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gramStart"/>
      <w:r>
        <w:rPr>
          <w:rFonts w:ascii="Helvetica" w:hAnsi="Helvetica" w:cs="Helvetica"/>
          <w:color w:val="000000"/>
          <w:shd w:val="clear" w:color="auto" w:fill="FCFCFC"/>
        </w:rPr>
        <w:t>local ,</w:t>
      </w:r>
      <w:proofErr w:type="gram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proiectul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hotarare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in forma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initiala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impreuna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cu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Planul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munca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familiile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beneficiare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venitul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minim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incluziune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202</w:t>
      </w:r>
      <w:r w:rsidR="00D21AAE">
        <w:rPr>
          <w:rFonts w:ascii="Helvetica" w:hAnsi="Helvetica" w:cs="Helvetica"/>
          <w:color w:val="000000"/>
          <w:shd w:val="clear" w:color="auto" w:fill="FCFCFC"/>
        </w:rPr>
        <w:t>6</w:t>
      </w:r>
      <w:r>
        <w:rPr>
          <w:rFonts w:ascii="Helvetica" w:hAnsi="Helvetica" w:cs="Helvetica"/>
          <w:color w:val="000000"/>
          <w:shd w:val="clear" w:color="auto" w:fill="FCFCFC"/>
        </w:rPr>
        <w:t>.</w:t>
      </w:r>
    </w:p>
    <w:p w14:paraId="107B5F5D" w14:textId="47A926BF" w:rsidR="00016E1B" w:rsidRDefault="00016E1B" w:rsidP="00016E1B">
      <w:pPr>
        <w:jc w:val="both"/>
        <w:rPr>
          <w:rFonts w:ascii="Helvetica" w:hAnsi="Helvetica" w:cs="Helvetica"/>
          <w:color w:val="000000"/>
          <w:shd w:val="clear" w:color="auto" w:fill="FCFCFC"/>
        </w:rPr>
      </w:pPr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r>
        <w:rPr>
          <w:rFonts w:ascii="Helvetica" w:hAnsi="Helvetica" w:cs="Helvetica"/>
          <w:color w:val="000000"/>
          <w:shd w:val="clear" w:color="auto" w:fill="FCFCFC"/>
        </w:rPr>
        <w:tab/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Persoanele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apte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proofErr w:type="gramStart"/>
      <w:r>
        <w:rPr>
          <w:rFonts w:ascii="Helvetica" w:hAnsi="Helvetica" w:cs="Helvetica"/>
          <w:color w:val="000000"/>
          <w:shd w:val="clear" w:color="auto" w:fill="FCFCFC"/>
        </w:rPr>
        <w:t>munca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,</w:t>
      </w:r>
      <w:proofErr w:type="gramEnd"/>
      <w:r>
        <w:rPr>
          <w:rFonts w:ascii="Helvetica" w:hAnsi="Helvetica" w:cs="Helvetica"/>
          <w:color w:val="000000"/>
          <w:shd w:val="clear" w:color="auto" w:fill="FCFCFC"/>
        </w:rPr>
        <w:t xml:space="preserve"> din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familiile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beneficiare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venitul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minim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incluziune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pentru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anul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202</w:t>
      </w:r>
      <w:r w:rsidR="00742078">
        <w:rPr>
          <w:rFonts w:ascii="Helvetica" w:hAnsi="Helvetica" w:cs="Helvetica"/>
          <w:color w:val="000000"/>
          <w:shd w:val="clear" w:color="auto" w:fill="FCFCFC"/>
        </w:rPr>
        <w:t>6</w:t>
      </w:r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vor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efectua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actiuni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si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lucrari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interes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local pe raza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comunei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Luica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asa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cum 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preazut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anexa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nr 1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ce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face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parte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integranta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in </w:t>
      </w:r>
      <w:proofErr w:type="spellStart"/>
      <w:r>
        <w:rPr>
          <w:rFonts w:ascii="Helvetica" w:hAnsi="Helvetica" w:cs="Helvetica"/>
          <w:color w:val="000000"/>
          <w:shd w:val="clear" w:color="auto" w:fill="FCFCFC"/>
        </w:rPr>
        <w:t>proiectul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de </w:t>
      </w:r>
      <w:proofErr w:type="spellStart"/>
      <w:proofErr w:type="gramStart"/>
      <w:r>
        <w:rPr>
          <w:rFonts w:ascii="Helvetica" w:hAnsi="Helvetica" w:cs="Helvetica"/>
          <w:color w:val="000000"/>
          <w:shd w:val="clear" w:color="auto" w:fill="FCFCFC"/>
        </w:rPr>
        <w:t>hotarare</w:t>
      </w:r>
      <w:proofErr w:type="spellEnd"/>
      <w:r>
        <w:rPr>
          <w:rFonts w:ascii="Helvetica" w:hAnsi="Helvetica" w:cs="Helvetica"/>
          <w:color w:val="000000"/>
          <w:shd w:val="clear" w:color="auto" w:fill="FCFCFC"/>
        </w:rPr>
        <w:t xml:space="preserve"> .</w:t>
      </w:r>
      <w:proofErr w:type="gramEnd"/>
    </w:p>
    <w:p w14:paraId="680628BB" w14:textId="77777777" w:rsidR="00016E1B" w:rsidRPr="00FD0EB9" w:rsidRDefault="00016E1B" w:rsidP="00016E1B">
      <w:pPr>
        <w:jc w:val="center"/>
        <w:rPr>
          <w:rFonts w:ascii="Helvetica" w:hAnsi="Helvetica" w:cs="Helvetica"/>
          <w:b/>
          <w:bCs/>
          <w:color w:val="000000"/>
          <w:shd w:val="clear" w:color="auto" w:fill="FCFCFC"/>
        </w:rPr>
      </w:pPr>
      <w:r w:rsidRPr="00FD0EB9">
        <w:rPr>
          <w:rFonts w:ascii="Helvetica" w:hAnsi="Helvetica" w:cs="Helvetica"/>
          <w:b/>
          <w:bCs/>
          <w:color w:val="000000"/>
          <w:shd w:val="clear" w:color="auto" w:fill="FCFCFC"/>
        </w:rPr>
        <w:t>Primar,</w:t>
      </w:r>
    </w:p>
    <w:p w14:paraId="31AE8FFB" w14:textId="72B378F9" w:rsidR="00016E1B" w:rsidRDefault="00016E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DOBRIN ION </w:t>
      </w:r>
    </w:p>
    <w:p w14:paraId="0F5E89CF" w14:textId="77777777" w:rsidR="00425C6F" w:rsidRDefault="00425C6F">
      <w:pPr>
        <w:rPr>
          <w:b/>
          <w:bCs/>
          <w:sz w:val="24"/>
          <w:szCs w:val="24"/>
        </w:rPr>
      </w:pPr>
    </w:p>
    <w:p w14:paraId="37559736" w14:textId="77777777" w:rsidR="00564EC0" w:rsidRDefault="00564EC0">
      <w:pPr>
        <w:rPr>
          <w:b/>
          <w:bCs/>
          <w:sz w:val="24"/>
          <w:szCs w:val="24"/>
        </w:rPr>
      </w:pPr>
    </w:p>
    <w:p w14:paraId="69F925BB" w14:textId="77777777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</w:p>
    <w:p w14:paraId="4E711CF8" w14:textId="77777777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  <w:r w:rsidRPr="00425C6F">
        <w:rPr>
          <w:b/>
          <w:bCs/>
          <w:sz w:val="24"/>
          <w:szCs w:val="24"/>
        </w:rPr>
        <w:t>ROMANIA</w:t>
      </w:r>
    </w:p>
    <w:p w14:paraId="64712E82" w14:textId="3BB3A446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  <w:r w:rsidRPr="00425C6F">
        <w:rPr>
          <w:b/>
          <w:bCs/>
          <w:sz w:val="24"/>
          <w:szCs w:val="24"/>
        </w:rPr>
        <w:t>JUDETUL CALARASI</w:t>
      </w:r>
    </w:p>
    <w:p w14:paraId="651217F4" w14:textId="2D9E863E" w:rsidR="00425C6F" w:rsidRDefault="00425C6F" w:rsidP="00425C6F">
      <w:pPr>
        <w:pStyle w:val="NoSpacing"/>
        <w:rPr>
          <w:b/>
          <w:bCs/>
          <w:sz w:val="24"/>
          <w:szCs w:val="24"/>
        </w:rPr>
      </w:pPr>
      <w:r w:rsidRPr="00425C6F">
        <w:rPr>
          <w:b/>
          <w:bCs/>
          <w:sz w:val="24"/>
          <w:szCs w:val="24"/>
        </w:rPr>
        <w:t>COMUNA LUICA</w:t>
      </w:r>
    </w:p>
    <w:p w14:paraId="6404AE94" w14:textId="523F7119" w:rsidR="00742078" w:rsidRPr="00425C6F" w:rsidRDefault="00742078" w:rsidP="0042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PRIMARIA</w:t>
      </w:r>
    </w:p>
    <w:p w14:paraId="3128EF6B" w14:textId="0A35EB7D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  <w:r w:rsidRPr="00425C6F">
        <w:rPr>
          <w:b/>
          <w:bCs/>
          <w:sz w:val="24"/>
          <w:szCs w:val="24"/>
        </w:rPr>
        <w:t>NR.</w:t>
      </w:r>
      <w:r w:rsidR="00742078">
        <w:rPr>
          <w:b/>
          <w:bCs/>
          <w:sz w:val="24"/>
          <w:szCs w:val="24"/>
        </w:rPr>
        <w:t>147/21.01.2026</w:t>
      </w:r>
    </w:p>
    <w:p w14:paraId="0A759DD0" w14:textId="77777777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</w:p>
    <w:p w14:paraId="5D33F90C" w14:textId="77777777" w:rsidR="00425C6F" w:rsidRPr="00425C6F" w:rsidRDefault="00425C6F" w:rsidP="00425C6F">
      <w:pPr>
        <w:pStyle w:val="NoSpacing"/>
        <w:jc w:val="center"/>
        <w:rPr>
          <w:b/>
          <w:bCs/>
          <w:sz w:val="24"/>
          <w:szCs w:val="24"/>
        </w:rPr>
      </w:pPr>
    </w:p>
    <w:p w14:paraId="2DE61BF3" w14:textId="4F3074CA" w:rsidR="00425C6F" w:rsidRPr="00425C6F" w:rsidRDefault="00425C6F" w:rsidP="00425C6F">
      <w:pPr>
        <w:pStyle w:val="NoSpacing"/>
        <w:jc w:val="center"/>
        <w:rPr>
          <w:b/>
          <w:bCs/>
          <w:sz w:val="24"/>
          <w:szCs w:val="24"/>
        </w:rPr>
      </w:pPr>
      <w:r w:rsidRPr="00425C6F">
        <w:rPr>
          <w:b/>
          <w:bCs/>
          <w:sz w:val="24"/>
          <w:szCs w:val="24"/>
        </w:rPr>
        <w:t>RAPORT DE SPECIALITATE</w:t>
      </w:r>
    </w:p>
    <w:p w14:paraId="6FCB03E7" w14:textId="77777777" w:rsidR="00425C6F" w:rsidRPr="00425C6F" w:rsidRDefault="00425C6F" w:rsidP="00425C6F">
      <w:pPr>
        <w:pStyle w:val="NoSpacing"/>
        <w:jc w:val="center"/>
        <w:rPr>
          <w:b/>
          <w:bCs/>
          <w:sz w:val="24"/>
          <w:szCs w:val="24"/>
        </w:rPr>
      </w:pPr>
      <w:proofErr w:type="spellStart"/>
      <w:r w:rsidRPr="00425C6F">
        <w:rPr>
          <w:b/>
          <w:bCs/>
          <w:sz w:val="24"/>
          <w:szCs w:val="24"/>
        </w:rPr>
        <w:t>privind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necesitatea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întocmirii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unui</w:t>
      </w:r>
      <w:proofErr w:type="spellEnd"/>
      <w:r w:rsidRPr="00425C6F">
        <w:rPr>
          <w:b/>
          <w:bCs/>
          <w:sz w:val="24"/>
          <w:szCs w:val="24"/>
        </w:rPr>
        <w:t xml:space="preserve"> plan de </w:t>
      </w:r>
      <w:proofErr w:type="spellStart"/>
      <w:r w:rsidRPr="00425C6F">
        <w:rPr>
          <w:b/>
          <w:bCs/>
          <w:sz w:val="24"/>
          <w:szCs w:val="24"/>
        </w:rPr>
        <w:t>acțiuni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sau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lucrări</w:t>
      </w:r>
      <w:proofErr w:type="spellEnd"/>
      <w:r w:rsidRPr="00425C6F">
        <w:rPr>
          <w:b/>
          <w:bCs/>
          <w:sz w:val="24"/>
          <w:szCs w:val="24"/>
        </w:rPr>
        <w:t xml:space="preserve"> de </w:t>
      </w:r>
      <w:proofErr w:type="spellStart"/>
      <w:r w:rsidRPr="00425C6F">
        <w:rPr>
          <w:b/>
          <w:bCs/>
          <w:sz w:val="24"/>
          <w:szCs w:val="24"/>
        </w:rPr>
        <w:t>interes</w:t>
      </w:r>
      <w:proofErr w:type="spellEnd"/>
      <w:r w:rsidRPr="00425C6F">
        <w:rPr>
          <w:b/>
          <w:bCs/>
          <w:sz w:val="24"/>
          <w:szCs w:val="24"/>
        </w:rPr>
        <w:t xml:space="preserve"> local </w:t>
      </w:r>
      <w:proofErr w:type="spellStart"/>
      <w:r w:rsidRPr="00425C6F">
        <w:rPr>
          <w:b/>
          <w:bCs/>
          <w:sz w:val="24"/>
          <w:szCs w:val="24"/>
        </w:rPr>
        <w:t>pentru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persoanele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majore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apte</w:t>
      </w:r>
      <w:proofErr w:type="spellEnd"/>
      <w:r w:rsidRPr="00425C6F">
        <w:rPr>
          <w:b/>
          <w:bCs/>
          <w:sz w:val="24"/>
          <w:szCs w:val="24"/>
        </w:rPr>
        <w:t xml:space="preserve"> de </w:t>
      </w:r>
      <w:proofErr w:type="spellStart"/>
      <w:r w:rsidRPr="00425C6F">
        <w:rPr>
          <w:b/>
          <w:bCs/>
          <w:sz w:val="24"/>
          <w:szCs w:val="24"/>
        </w:rPr>
        <w:t>muncă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beneficiare</w:t>
      </w:r>
      <w:proofErr w:type="spellEnd"/>
      <w:r w:rsidRPr="00425C6F">
        <w:rPr>
          <w:b/>
          <w:bCs/>
          <w:sz w:val="24"/>
          <w:szCs w:val="24"/>
        </w:rPr>
        <w:t xml:space="preserve"> de </w:t>
      </w:r>
      <w:proofErr w:type="spellStart"/>
      <w:r w:rsidRPr="00425C6F">
        <w:rPr>
          <w:b/>
          <w:bCs/>
          <w:sz w:val="24"/>
          <w:szCs w:val="24"/>
        </w:rPr>
        <w:t>ajutor</w:t>
      </w:r>
      <w:proofErr w:type="spellEnd"/>
      <w:r w:rsidRPr="00425C6F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425C6F">
        <w:rPr>
          <w:b/>
          <w:bCs/>
          <w:sz w:val="24"/>
          <w:szCs w:val="24"/>
        </w:rPr>
        <w:t>incluziune</w:t>
      </w:r>
      <w:proofErr w:type="spellEnd"/>
      <w:r w:rsidRPr="00425C6F">
        <w:rPr>
          <w:b/>
          <w:bCs/>
          <w:sz w:val="24"/>
          <w:szCs w:val="24"/>
        </w:rPr>
        <w:t xml:space="preserve">  conform</w:t>
      </w:r>
      <w:proofErr w:type="gram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prevederilor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Legii</w:t>
      </w:r>
      <w:proofErr w:type="spellEnd"/>
      <w:r w:rsidRPr="00425C6F">
        <w:rPr>
          <w:b/>
          <w:bCs/>
          <w:sz w:val="24"/>
          <w:szCs w:val="24"/>
        </w:rPr>
        <w:t xml:space="preserve"> nr. 196/2016 </w:t>
      </w:r>
      <w:proofErr w:type="spellStart"/>
      <w:r w:rsidRPr="00425C6F">
        <w:rPr>
          <w:b/>
          <w:bCs/>
          <w:sz w:val="24"/>
          <w:szCs w:val="24"/>
        </w:rPr>
        <w:t>privind</w:t>
      </w:r>
      <w:proofErr w:type="spellEnd"/>
      <w:r w:rsidRPr="00425C6F">
        <w:rPr>
          <w:b/>
          <w:bCs/>
          <w:sz w:val="24"/>
          <w:szCs w:val="24"/>
        </w:rPr>
        <w:t xml:space="preserve"> </w:t>
      </w:r>
      <w:proofErr w:type="spellStart"/>
      <w:r w:rsidRPr="00425C6F">
        <w:rPr>
          <w:b/>
          <w:bCs/>
          <w:sz w:val="24"/>
          <w:szCs w:val="24"/>
        </w:rPr>
        <w:t>venitul</w:t>
      </w:r>
      <w:proofErr w:type="spellEnd"/>
      <w:r w:rsidRPr="00425C6F">
        <w:rPr>
          <w:b/>
          <w:bCs/>
          <w:sz w:val="24"/>
          <w:szCs w:val="24"/>
        </w:rPr>
        <w:t xml:space="preserve"> minim de </w:t>
      </w:r>
      <w:proofErr w:type="spellStart"/>
      <w:r w:rsidRPr="00425C6F">
        <w:rPr>
          <w:b/>
          <w:bCs/>
          <w:sz w:val="24"/>
          <w:szCs w:val="24"/>
        </w:rPr>
        <w:t>incluziune</w:t>
      </w:r>
      <w:proofErr w:type="spellEnd"/>
    </w:p>
    <w:p w14:paraId="5A61B1D2" w14:textId="77777777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</w:p>
    <w:p w14:paraId="70EFBDB2" w14:textId="479C3F73" w:rsidR="00425C6F" w:rsidRPr="00425C6F" w:rsidRDefault="00425C6F" w:rsidP="00742078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Venitul</w:t>
      </w:r>
      <w:proofErr w:type="spellEnd"/>
      <w:r w:rsidRPr="00425C6F">
        <w:rPr>
          <w:sz w:val="24"/>
          <w:szCs w:val="24"/>
        </w:rPr>
        <w:t xml:space="preserve"> minim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  </w:t>
      </w:r>
      <w:proofErr w:type="spellStart"/>
      <w:r w:rsidRPr="00425C6F">
        <w:rPr>
          <w:sz w:val="24"/>
          <w:szCs w:val="24"/>
        </w:rPr>
        <w:t>este</w:t>
      </w:r>
      <w:proofErr w:type="spellEnd"/>
      <w:r w:rsidRPr="00425C6F">
        <w:rPr>
          <w:sz w:val="24"/>
          <w:szCs w:val="24"/>
        </w:rPr>
        <w:t xml:space="preserve"> un </w:t>
      </w:r>
      <w:proofErr w:type="spellStart"/>
      <w:r w:rsidRPr="00425C6F">
        <w:rPr>
          <w:sz w:val="24"/>
          <w:szCs w:val="24"/>
        </w:rPr>
        <w:t>beneficiu</w:t>
      </w:r>
      <w:proofErr w:type="spellEnd"/>
      <w:r w:rsidRPr="00425C6F">
        <w:rPr>
          <w:sz w:val="24"/>
          <w:szCs w:val="24"/>
        </w:rPr>
        <w:t xml:space="preserve">  de </w:t>
      </w:r>
      <w:proofErr w:type="spellStart"/>
      <w:r w:rsidRPr="00425C6F">
        <w:rPr>
          <w:sz w:val="24"/>
          <w:szCs w:val="24"/>
        </w:rPr>
        <w:t>asistenţă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socială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acordat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familiilor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persoanelor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singure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aflate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situaţie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dificultate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 </w:t>
      </w:r>
      <w:proofErr w:type="spellStart"/>
      <w:r w:rsidRPr="00425C6F">
        <w:rPr>
          <w:sz w:val="24"/>
          <w:szCs w:val="24"/>
        </w:rPr>
        <w:t>scopul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prevenirii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combaterii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sărăciei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riscului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excluziune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socială.Situaţia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dificultate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este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situaţia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care se </w:t>
      </w:r>
      <w:proofErr w:type="spellStart"/>
      <w:r w:rsidRPr="00425C6F">
        <w:rPr>
          <w:sz w:val="24"/>
          <w:szCs w:val="24"/>
        </w:rPr>
        <w:t>află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persoanele</w:t>
      </w:r>
      <w:proofErr w:type="spellEnd"/>
      <w:r w:rsidRPr="00425C6F">
        <w:rPr>
          <w:sz w:val="24"/>
          <w:szCs w:val="24"/>
        </w:rPr>
        <w:t xml:space="preserve"> care, la un moment </w:t>
      </w:r>
      <w:proofErr w:type="spellStart"/>
      <w:r w:rsidRPr="00425C6F">
        <w:rPr>
          <w:sz w:val="24"/>
          <w:szCs w:val="24"/>
        </w:rPr>
        <w:t>dat</w:t>
      </w:r>
      <w:proofErr w:type="spellEnd"/>
      <w:r w:rsidRPr="00425C6F">
        <w:rPr>
          <w:sz w:val="24"/>
          <w:szCs w:val="24"/>
        </w:rPr>
        <w:t xml:space="preserve">, pe </w:t>
      </w:r>
      <w:proofErr w:type="spellStart"/>
      <w:r w:rsidRPr="00425C6F">
        <w:rPr>
          <w:sz w:val="24"/>
          <w:szCs w:val="24"/>
        </w:rPr>
        <w:t>parcursul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vieţii</w:t>
      </w:r>
      <w:proofErr w:type="spellEnd"/>
      <w:r w:rsidRPr="00425C6F">
        <w:rPr>
          <w:sz w:val="24"/>
          <w:szCs w:val="24"/>
        </w:rPr>
        <w:t xml:space="preserve">, din </w:t>
      </w:r>
      <w:proofErr w:type="spellStart"/>
      <w:r w:rsidRPr="00425C6F">
        <w:rPr>
          <w:sz w:val="24"/>
          <w:szCs w:val="24"/>
        </w:rPr>
        <w:t>cauze</w:t>
      </w:r>
      <w:proofErr w:type="spellEnd"/>
      <w:r w:rsidRPr="00425C6F">
        <w:rPr>
          <w:sz w:val="24"/>
          <w:szCs w:val="24"/>
        </w:rPr>
        <w:t xml:space="preserve"> socio</w:t>
      </w:r>
      <w:r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economice</w:t>
      </w:r>
      <w:proofErr w:type="spellEnd"/>
      <w:r w:rsidRPr="00425C6F">
        <w:rPr>
          <w:sz w:val="24"/>
          <w:szCs w:val="24"/>
        </w:rPr>
        <w:t xml:space="preserve">, de </w:t>
      </w:r>
      <w:proofErr w:type="spellStart"/>
      <w:r w:rsidRPr="00425C6F">
        <w:rPr>
          <w:sz w:val="24"/>
          <w:szCs w:val="24"/>
        </w:rPr>
        <w:t>sănătate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>/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care </w:t>
      </w:r>
      <w:proofErr w:type="spellStart"/>
      <w:r w:rsidRPr="00425C6F">
        <w:rPr>
          <w:sz w:val="24"/>
          <w:szCs w:val="24"/>
        </w:rPr>
        <w:t>rezultă</w:t>
      </w:r>
      <w:proofErr w:type="spellEnd"/>
      <w:r w:rsidRPr="00425C6F">
        <w:rPr>
          <w:sz w:val="24"/>
          <w:szCs w:val="24"/>
        </w:rPr>
        <w:t xml:space="preserve"> din </w:t>
      </w:r>
      <w:proofErr w:type="spellStart"/>
      <w:r w:rsidRPr="00425C6F">
        <w:rPr>
          <w:sz w:val="24"/>
          <w:szCs w:val="24"/>
        </w:rPr>
        <w:t>mediul</w:t>
      </w:r>
      <w:proofErr w:type="spellEnd"/>
      <w:r w:rsidRPr="00425C6F">
        <w:rPr>
          <w:sz w:val="24"/>
          <w:szCs w:val="24"/>
        </w:rPr>
        <w:t xml:space="preserve"> social de </w:t>
      </w:r>
      <w:proofErr w:type="spellStart"/>
      <w:r w:rsidRPr="00425C6F">
        <w:rPr>
          <w:sz w:val="24"/>
          <w:szCs w:val="24"/>
        </w:rPr>
        <w:t>viaţă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-au </w:t>
      </w:r>
      <w:proofErr w:type="spellStart"/>
      <w:r w:rsidRPr="00425C6F">
        <w:rPr>
          <w:sz w:val="24"/>
          <w:szCs w:val="24"/>
        </w:rPr>
        <w:t>pierdut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le-au </w:t>
      </w:r>
      <w:proofErr w:type="spellStart"/>
      <w:r w:rsidRPr="00425C6F">
        <w:rPr>
          <w:sz w:val="24"/>
          <w:szCs w:val="24"/>
        </w:rPr>
        <w:t>fost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limitate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propriile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capacităţi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integrare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socială.In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conformitate</w:t>
      </w:r>
      <w:proofErr w:type="spellEnd"/>
      <w:r w:rsidRPr="00425C6F">
        <w:rPr>
          <w:sz w:val="24"/>
          <w:szCs w:val="24"/>
        </w:rPr>
        <w:t xml:space="preserve"> cu </w:t>
      </w:r>
      <w:proofErr w:type="spellStart"/>
      <w:r w:rsidRPr="00425C6F">
        <w:rPr>
          <w:sz w:val="24"/>
          <w:szCs w:val="24"/>
        </w:rPr>
        <w:t>prevederilor</w:t>
      </w:r>
      <w:proofErr w:type="spellEnd"/>
      <w:r w:rsidRPr="00425C6F">
        <w:rPr>
          <w:sz w:val="24"/>
          <w:szCs w:val="24"/>
        </w:rPr>
        <w:t xml:space="preserve"> art. 59 </w:t>
      </w:r>
      <w:proofErr w:type="spellStart"/>
      <w:r w:rsidRPr="00425C6F">
        <w:rPr>
          <w:sz w:val="24"/>
          <w:szCs w:val="24"/>
        </w:rPr>
        <w:t>si</w:t>
      </w:r>
      <w:proofErr w:type="spellEnd"/>
      <w:r w:rsidRPr="00425C6F">
        <w:rPr>
          <w:sz w:val="24"/>
          <w:szCs w:val="24"/>
        </w:rPr>
        <w:t xml:space="preserve"> ale art.61  din </w:t>
      </w:r>
      <w:proofErr w:type="spellStart"/>
      <w:r w:rsidRPr="00425C6F">
        <w:rPr>
          <w:sz w:val="24"/>
          <w:szCs w:val="24"/>
        </w:rPr>
        <w:t>Legea</w:t>
      </w:r>
      <w:proofErr w:type="spellEnd"/>
      <w:r w:rsidRPr="00425C6F">
        <w:rPr>
          <w:sz w:val="24"/>
          <w:szCs w:val="24"/>
        </w:rPr>
        <w:t xml:space="preserve"> 196/2016, </w:t>
      </w:r>
      <w:proofErr w:type="spellStart"/>
      <w:r w:rsidRPr="00425C6F">
        <w:rPr>
          <w:sz w:val="24"/>
          <w:szCs w:val="24"/>
        </w:rPr>
        <w:t>modificată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și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completată</w:t>
      </w:r>
      <w:proofErr w:type="spellEnd"/>
      <w:r w:rsidRPr="00425C6F">
        <w:rPr>
          <w:sz w:val="24"/>
          <w:szCs w:val="24"/>
        </w:rPr>
        <w:t xml:space="preserve"> 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sumele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acordate</w:t>
      </w:r>
      <w:proofErr w:type="spellEnd"/>
      <w:r w:rsidRPr="00425C6F">
        <w:rPr>
          <w:sz w:val="24"/>
          <w:szCs w:val="24"/>
        </w:rPr>
        <w:t xml:space="preserve"> ca </w:t>
      </w:r>
      <w:proofErr w:type="spellStart"/>
      <w:r w:rsidRPr="00425C6F">
        <w:rPr>
          <w:sz w:val="24"/>
          <w:szCs w:val="24"/>
        </w:rPr>
        <w:t>ajutor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 , </w:t>
      </w:r>
      <w:proofErr w:type="spellStart"/>
      <w:r w:rsidRPr="00425C6F">
        <w:rPr>
          <w:sz w:val="24"/>
          <w:szCs w:val="24"/>
        </w:rPr>
        <w:t>una</w:t>
      </w:r>
      <w:proofErr w:type="spellEnd"/>
      <w:r w:rsidRPr="00425C6F">
        <w:rPr>
          <w:sz w:val="24"/>
          <w:szCs w:val="24"/>
        </w:rPr>
        <w:t xml:space="preserve"> din </w:t>
      </w:r>
      <w:proofErr w:type="spellStart"/>
      <w:r w:rsidRPr="00425C6F">
        <w:rPr>
          <w:sz w:val="24"/>
          <w:szCs w:val="24"/>
        </w:rPr>
        <w:t>persoanele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majore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apte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din familia </w:t>
      </w:r>
      <w:proofErr w:type="spellStart"/>
      <w:r w:rsidRPr="00425C6F">
        <w:rPr>
          <w:sz w:val="24"/>
          <w:szCs w:val="24"/>
        </w:rPr>
        <w:t>beneficiară</w:t>
      </w:r>
      <w:proofErr w:type="spellEnd"/>
      <w:r w:rsidRPr="00425C6F">
        <w:rPr>
          <w:sz w:val="24"/>
          <w:szCs w:val="24"/>
        </w:rPr>
        <w:t xml:space="preserve"> are </w:t>
      </w:r>
      <w:proofErr w:type="spellStart"/>
      <w:r w:rsidRPr="00425C6F">
        <w:rPr>
          <w:sz w:val="24"/>
          <w:szCs w:val="24"/>
        </w:rPr>
        <w:t>obligația</w:t>
      </w:r>
      <w:proofErr w:type="spellEnd"/>
      <w:r w:rsidRPr="00425C6F">
        <w:rPr>
          <w:sz w:val="24"/>
          <w:szCs w:val="24"/>
        </w:rPr>
        <w:t xml:space="preserve"> de a </w:t>
      </w:r>
      <w:proofErr w:type="spellStart"/>
      <w:r w:rsidRPr="00425C6F">
        <w:rPr>
          <w:sz w:val="24"/>
          <w:szCs w:val="24"/>
        </w:rPr>
        <w:t>presta</w:t>
      </w:r>
      <w:proofErr w:type="spellEnd"/>
      <w:r w:rsidRPr="00425C6F">
        <w:rPr>
          <w:sz w:val="24"/>
          <w:szCs w:val="24"/>
        </w:rPr>
        <w:t xml:space="preserve"> lunar, la </w:t>
      </w:r>
      <w:proofErr w:type="spellStart"/>
      <w:r w:rsidRPr="00425C6F">
        <w:rPr>
          <w:sz w:val="24"/>
          <w:szCs w:val="24"/>
        </w:rPr>
        <w:t>solicitarea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primarului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acțiuni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local, </w:t>
      </w:r>
      <w:proofErr w:type="spellStart"/>
      <w:r w:rsidRPr="00425C6F">
        <w:rPr>
          <w:sz w:val="24"/>
          <w:szCs w:val="24"/>
        </w:rPr>
        <w:t>fără</w:t>
      </w:r>
      <w:proofErr w:type="spellEnd"/>
      <w:r w:rsidRPr="00425C6F">
        <w:rPr>
          <w:sz w:val="24"/>
          <w:szCs w:val="24"/>
        </w:rPr>
        <w:t xml:space="preserve"> a se </w:t>
      </w:r>
      <w:proofErr w:type="spellStart"/>
      <w:r w:rsidRPr="00425C6F">
        <w:rPr>
          <w:sz w:val="24"/>
          <w:szCs w:val="24"/>
        </w:rPr>
        <w:t>depăși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regimul</w:t>
      </w:r>
      <w:proofErr w:type="spellEnd"/>
      <w:r w:rsidRPr="00425C6F">
        <w:rPr>
          <w:sz w:val="24"/>
          <w:szCs w:val="24"/>
        </w:rPr>
        <w:t xml:space="preserve"> norma de </w:t>
      </w:r>
      <w:proofErr w:type="spellStart"/>
      <w:r w:rsidRPr="00425C6F">
        <w:rPr>
          <w:sz w:val="24"/>
          <w:szCs w:val="24"/>
        </w:rPr>
        <w:t>lucru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și</w:t>
      </w:r>
      <w:proofErr w:type="spellEnd"/>
      <w:r w:rsidRPr="00425C6F">
        <w:rPr>
          <w:sz w:val="24"/>
          <w:szCs w:val="24"/>
        </w:rPr>
        <w:t xml:space="preserve"> cu </w:t>
      </w:r>
      <w:proofErr w:type="spellStart"/>
      <w:r w:rsidRPr="00425C6F">
        <w:rPr>
          <w:sz w:val="24"/>
          <w:szCs w:val="24"/>
        </w:rPr>
        <w:t>respectarea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normelor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securitate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și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igienă</w:t>
      </w:r>
      <w:proofErr w:type="spellEnd"/>
      <w:r w:rsidRPr="00425C6F">
        <w:rPr>
          <w:sz w:val="24"/>
          <w:szCs w:val="24"/>
        </w:rPr>
        <w:t xml:space="preserve"> a </w:t>
      </w:r>
      <w:proofErr w:type="spellStart"/>
      <w:r w:rsidRPr="00425C6F">
        <w:rPr>
          <w:sz w:val="24"/>
          <w:szCs w:val="24"/>
        </w:rPr>
        <w:t>muncii</w:t>
      </w:r>
      <w:proofErr w:type="spellEnd"/>
      <w:r w:rsidRPr="00425C6F">
        <w:rPr>
          <w:sz w:val="24"/>
          <w:szCs w:val="24"/>
        </w:rPr>
        <w:t xml:space="preserve">  .</w:t>
      </w:r>
    </w:p>
    <w:p w14:paraId="384D51E5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      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îndeplinirea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obligaţiei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prevăzute</w:t>
      </w:r>
      <w:proofErr w:type="spellEnd"/>
      <w:r w:rsidRPr="00425C6F">
        <w:rPr>
          <w:sz w:val="24"/>
          <w:szCs w:val="24"/>
        </w:rPr>
        <w:t xml:space="preserve"> la art. 59 </w:t>
      </w:r>
      <w:proofErr w:type="spellStart"/>
      <w:r w:rsidRPr="00425C6F">
        <w:rPr>
          <w:sz w:val="24"/>
          <w:szCs w:val="24"/>
        </w:rPr>
        <w:t>alin</w:t>
      </w:r>
      <w:proofErr w:type="spellEnd"/>
      <w:r w:rsidRPr="00425C6F">
        <w:rPr>
          <w:sz w:val="24"/>
          <w:szCs w:val="24"/>
        </w:rPr>
        <w:t xml:space="preserve">. (1) de </w:t>
      </w:r>
      <w:proofErr w:type="spellStart"/>
      <w:r w:rsidRPr="00425C6F">
        <w:rPr>
          <w:sz w:val="24"/>
          <w:szCs w:val="24"/>
        </w:rPr>
        <w:t>către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apte</w:t>
      </w:r>
      <w:proofErr w:type="spellEnd"/>
      <w:r w:rsidRPr="00425C6F">
        <w:rPr>
          <w:sz w:val="24"/>
          <w:szCs w:val="24"/>
        </w:rPr>
        <w:t xml:space="preserve"> de</w:t>
      </w:r>
    </w:p>
    <w:p w14:paraId="094B9E54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beneficiare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ajutor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primarii</w:t>
      </w:r>
      <w:proofErr w:type="spellEnd"/>
      <w:r w:rsidRPr="00425C6F">
        <w:rPr>
          <w:sz w:val="24"/>
          <w:szCs w:val="24"/>
        </w:rPr>
        <w:t xml:space="preserve"> au </w:t>
      </w:r>
      <w:proofErr w:type="spellStart"/>
      <w:r w:rsidRPr="00425C6F">
        <w:rPr>
          <w:sz w:val="24"/>
          <w:szCs w:val="24"/>
        </w:rPr>
        <w:t>următoarele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obligaţii</w:t>
      </w:r>
      <w:proofErr w:type="spellEnd"/>
      <w:r w:rsidRPr="00425C6F">
        <w:rPr>
          <w:sz w:val="24"/>
          <w:szCs w:val="24"/>
        </w:rPr>
        <w:t>:</w:t>
      </w:r>
    </w:p>
    <w:p w14:paraId="3505B1B7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a)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întocmească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anual</w:t>
      </w:r>
      <w:proofErr w:type="spellEnd"/>
      <w:r w:rsidRPr="00425C6F">
        <w:rPr>
          <w:sz w:val="24"/>
          <w:szCs w:val="24"/>
        </w:rPr>
        <w:t xml:space="preserve"> un plan de </w:t>
      </w:r>
      <w:proofErr w:type="spellStart"/>
      <w:r w:rsidRPr="00425C6F">
        <w:rPr>
          <w:sz w:val="24"/>
          <w:szCs w:val="24"/>
        </w:rPr>
        <w:t>acţiuni</w:t>
      </w:r>
      <w:proofErr w:type="spellEnd"/>
      <w:r w:rsidRPr="00425C6F">
        <w:rPr>
          <w:sz w:val="24"/>
          <w:szCs w:val="24"/>
        </w:rPr>
        <w:t>/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local, care se </w:t>
      </w:r>
      <w:proofErr w:type="spellStart"/>
      <w:r w:rsidRPr="00425C6F">
        <w:rPr>
          <w:sz w:val="24"/>
          <w:szCs w:val="24"/>
        </w:rPr>
        <w:t>poate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revizui</w:t>
      </w:r>
      <w:proofErr w:type="spellEnd"/>
    </w:p>
    <w:p w14:paraId="367F91F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>semestrial;</w:t>
      </w:r>
    </w:p>
    <w:p w14:paraId="570FC4CA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b)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ţină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evidenţa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orelor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efectuate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activităţile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lucrările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local,</w:t>
      </w:r>
    </w:p>
    <w:p w14:paraId="12FD503A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de </w:t>
      </w:r>
      <w:proofErr w:type="spellStart"/>
      <w:r w:rsidRPr="00425C6F">
        <w:rPr>
          <w:sz w:val="24"/>
          <w:szCs w:val="24"/>
        </w:rPr>
        <w:t>către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apte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>;</w:t>
      </w:r>
    </w:p>
    <w:p w14:paraId="1AFB888E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c)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asigure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persoanelor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prevăzute</w:t>
      </w:r>
      <w:proofErr w:type="spellEnd"/>
      <w:r w:rsidRPr="00425C6F">
        <w:rPr>
          <w:sz w:val="24"/>
          <w:szCs w:val="24"/>
        </w:rPr>
        <w:t xml:space="preserve"> la lit. b) </w:t>
      </w:r>
      <w:proofErr w:type="spellStart"/>
      <w:r w:rsidRPr="00425C6F">
        <w:rPr>
          <w:sz w:val="24"/>
          <w:szCs w:val="24"/>
        </w:rPr>
        <w:t>instructajul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domeniul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securităţii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sănătăţii</w:t>
      </w:r>
      <w:proofErr w:type="spellEnd"/>
    </w:p>
    <w:p w14:paraId="3EB26E00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la </w:t>
      </w:r>
      <w:proofErr w:type="spellStart"/>
      <w:r w:rsidRPr="00425C6F">
        <w:rPr>
          <w:sz w:val="24"/>
          <w:szCs w:val="24"/>
        </w:rPr>
        <w:t>locul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>;</w:t>
      </w:r>
    </w:p>
    <w:p w14:paraId="5E32DB9A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d)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afişeze</w:t>
      </w:r>
      <w:proofErr w:type="spellEnd"/>
      <w:r w:rsidRPr="00425C6F">
        <w:rPr>
          <w:sz w:val="24"/>
          <w:szCs w:val="24"/>
        </w:rPr>
        <w:t xml:space="preserve"> lunar, la </w:t>
      </w:r>
      <w:proofErr w:type="spellStart"/>
      <w:r w:rsidRPr="00425C6F">
        <w:rPr>
          <w:sz w:val="24"/>
          <w:szCs w:val="24"/>
        </w:rPr>
        <w:t>sediul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propriu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planul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acţiuni</w:t>
      </w:r>
      <w:proofErr w:type="spellEnd"/>
      <w:r w:rsidRPr="00425C6F">
        <w:rPr>
          <w:sz w:val="24"/>
          <w:szCs w:val="24"/>
        </w:rPr>
        <w:t>/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 pe luna </w:t>
      </w:r>
      <w:proofErr w:type="spellStart"/>
      <w:r w:rsidRPr="00425C6F">
        <w:rPr>
          <w:sz w:val="24"/>
          <w:szCs w:val="24"/>
        </w:rPr>
        <w:t>în</w:t>
      </w:r>
      <w:proofErr w:type="spellEnd"/>
    </w:p>
    <w:p w14:paraId="601F887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curs, </w:t>
      </w:r>
      <w:proofErr w:type="spellStart"/>
      <w:r w:rsidRPr="00425C6F">
        <w:rPr>
          <w:sz w:val="24"/>
          <w:szCs w:val="24"/>
        </w:rPr>
        <w:t>lista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beneficiarilor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venit</w:t>
      </w:r>
      <w:proofErr w:type="spellEnd"/>
      <w:r w:rsidRPr="00425C6F">
        <w:rPr>
          <w:sz w:val="24"/>
          <w:szCs w:val="24"/>
        </w:rPr>
        <w:t xml:space="preserve"> minim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lista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persoanelor</w:t>
      </w:r>
      <w:proofErr w:type="spellEnd"/>
      <w:r w:rsidRPr="00425C6F">
        <w:rPr>
          <w:sz w:val="24"/>
          <w:szCs w:val="24"/>
        </w:rPr>
        <w:t xml:space="preserve"> care </w:t>
      </w:r>
      <w:proofErr w:type="spellStart"/>
      <w:r w:rsidRPr="00425C6F">
        <w:rPr>
          <w:sz w:val="24"/>
          <w:szCs w:val="24"/>
        </w:rPr>
        <w:t>urmează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să</w:t>
      </w:r>
      <w:proofErr w:type="spellEnd"/>
    </w:p>
    <w:p w14:paraId="34C36884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efectueze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activităţi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local, precum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situaţia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activităţilor</w:t>
      </w:r>
      <w:proofErr w:type="spellEnd"/>
      <w:r w:rsidRPr="00425C6F">
        <w:rPr>
          <w:sz w:val="24"/>
          <w:szCs w:val="24"/>
        </w:rPr>
        <w:t>/</w:t>
      </w:r>
      <w:proofErr w:type="spellStart"/>
      <w:r w:rsidRPr="00425C6F">
        <w:rPr>
          <w:sz w:val="24"/>
          <w:szCs w:val="24"/>
        </w:rPr>
        <w:t>lucrărilor</w:t>
      </w:r>
      <w:proofErr w:type="spellEnd"/>
    </w:p>
    <w:p w14:paraId="478D72A2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efectuate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luna </w:t>
      </w:r>
      <w:proofErr w:type="spellStart"/>
      <w:r w:rsidRPr="00425C6F">
        <w:rPr>
          <w:sz w:val="24"/>
          <w:szCs w:val="24"/>
        </w:rPr>
        <w:t>anterioară</w:t>
      </w:r>
      <w:proofErr w:type="spellEnd"/>
      <w:r w:rsidRPr="00425C6F">
        <w:rPr>
          <w:sz w:val="24"/>
          <w:szCs w:val="24"/>
        </w:rPr>
        <w:t>;</w:t>
      </w:r>
    </w:p>
    <w:p w14:paraId="1873932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e)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transmită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trimestrial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format electronic, </w:t>
      </w:r>
      <w:proofErr w:type="spellStart"/>
      <w:r w:rsidRPr="00425C6F">
        <w:rPr>
          <w:sz w:val="24"/>
          <w:szCs w:val="24"/>
        </w:rPr>
        <w:t>către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agenţia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teritorială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plăţi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</w:p>
    <w:p w14:paraId="24E14B5C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inspecţie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socială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evidenţa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prevăzută</w:t>
      </w:r>
      <w:proofErr w:type="spellEnd"/>
      <w:r w:rsidRPr="00425C6F">
        <w:rPr>
          <w:sz w:val="24"/>
          <w:szCs w:val="24"/>
        </w:rPr>
        <w:t xml:space="preserve"> la lit. b).</w:t>
      </w:r>
    </w:p>
    <w:p w14:paraId="7214DC7D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(2) </w:t>
      </w:r>
      <w:proofErr w:type="spellStart"/>
      <w:r w:rsidRPr="00425C6F">
        <w:rPr>
          <w:sz w:val="24"/>
          <w:szCs w:val="24"/>
        </w:rPr>
        <w:t>Durata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timpului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prevăzută</w:t>
      </w:r>
      <w:proofErr w:type="spellEnd"/>
      <w:r w:rsidRPr="00425C6F">
        <w:rPr>
          <w:sz w:val="24"/>
          <w:szCs w:val="24"/>
        </w:rPr>
        <w:t xml:space="preserve"> la art. 59 </w:t>
      </w:r>
      <w:proofErr w:type="spellStart"/>
      <w:r w:rsidRPr="00425C6F">
        <w:rPr>
          <w:sz w:val="24"/>
          <w:szCs w:val="24"/>
        </w:rPr>
        <w:t>alin</w:t>
      </w:r>
      <w:proofErr w:type="spellEnd"/>
      <w:r w:rsidRPr="00425C6F">
        <w:rPr>
          <w:sz w:val="24"/>
          <w:szCs w:val="24"/>
        </w:rPr>
        <w:t xml:space="preserve">. (1) se </w:t>
      </w:r>
      <w:proofErr w:type="spellStart"/>
      <w:r w:rsidRPr="00425C6F">
        <w:rPr>
          <w:sz w:val="24"/>
          <w:szCs w:val="24"/>
        </w:rPr>
        <w:t>calculează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proporţional</w:t>
      </w:r>
      <w:proofErr w:type="spellEnd"/>
      <w:r w:rsidRPr="00425C6F">
        <w:rPr>
          <w:sz w:val="24"/>
          <w:szCs w:val="24"/>
        </w:rPr>
        <w:t xml:space="preserve"> cu</w:t>
      </w:r>
    </w:p>
    <w:p w14:paraId="255B9FF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cuantumul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sumei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acordate</w:t>
      </w:r>
      <w:proofErr w:type="spellEnd"/>
      <w:r w:rsidRPr="00425C6F">
        <w:rPr>
          <w:sz w:val="24"/>
          <w:szCs w:val="24"/>
        </w:rPr>
        <w:t xml:space="preserve"> ca </w:t>
      </w:r>
      <w:proofErr w:type="spellStart"/>
      <w:r w:rsidRPr="00425C6F">
        <w:rPr>
          <w:sz w:val="24"/>
          <w:szCs w:val="24"/>
        </w:rPr>
        <w:t>ajutor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, cu un </w:t>
      </w:r>
      <w:proofErr w:type="spellStart"/>
      <w:r w:rsidRPr="00425C6F">
        <w:rPr>
          <w:sz w:val="24"/>
          <w:szCs w:val="24"/>
        </w:rPr>
        <w:t>tarif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orar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corespunzător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salariului</w:t>
      </w:r>
      <w:proofErr w:type="spellEnd"/>
      <w:r w:rsidRPr="00425C6F">
        <w:rPr>
          <w:sz w:val="24"/>
          <w:szCs w:val="24"/>
        </w:rPr>
        <w:t xml:space="preserve"> de</w:t>
      </w:r>
    </w:p>
    <w:p w14:paraId="4714D0F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bază</w:t>
      </w:r>
      <w:proofErr w:type="spellEnd"/>
      <w:r w:rsidRPr="00425C6F">
        <w:rPr>
          <w:sz w:val="24"/>
          <w:szCs w:val="24"/>
        </w:rPr>
        <w:t xml:space="preserve"> minim brut pe </w:t>
      </w:r>
      <w:proofErr w:type="spellStart"/>
      <w:r w:rsidRPr="00425C6F">
        <w:rPr>
          <w:sz w:val="24"/>
          <w:szCs w:val="24"/>
        </w:rPr>
        <w:t>ţară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garantat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plată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raportat</w:t>
      </w:r>
      <w:proofErr w:type="spellEnd"/>
      <w:r w:rsidRPr="00425C6F">
        <w:rPr>
          <w:sz w:val="24"/>
          <w:szCs w:val="24"/>
        </w:rPr>
        <w:t xml:space="preserve"> la </w:t>
      </w:r>
      <w:proofErr w:type="spellStart"/>
      <w:r w:rsidRPr="00425C6F">
        <w:rPr>
          <w:sz w:val="24"/>
          <w:szCs w:val="24"/>
        </w:rPr>
        <w:t>durata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medie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lunară</w:t>
      </w:r>
      <w:proofErr w:type="spellEnd"/>
      <w:r w:rsidRPr="00425C6F">
        <w:rPr>
          <w:sz w:val="24"/>
          <w:szCs w:val="24"/>
        </w:rPr>
        <w:t xml:space="preserve"> a </w:t>
      </w:r>
      <w:proofErr w:type="spellStart"/>
      <w:r w:rsidRPr="00425C6F">
        <w:rPr>
          <w:sz w:val="24"/>
          <w:szCs w:val="24"/>
        </w:rPr>
        <w:t>timpului</w:t>
      </w:r>
      <w:proofErr w:type="spellEnd"/>
      <w:r w:rsidRPr="00425C6F">
        <w:rPr>
          <w:sz w:val="24"/>
          <w:szCs w:val="24"/>
        </w:rPr>
        <w:t xml:space="preserve"> de</w:t>
      </w:r>
    </w:p>
    <w:p w14:paraId="04A1BF2C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>.</w:t>
      </w:r>
    </w:p>
    <w:p w14:paraId="4C2F9EE0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(3) </w:t>
      </w:r>
      <w:proofErr w:type="spellStart"/>
      <w:r w:rsidRPr="00425C6F">
        <w:rPr>
          <w:sz w:val="24"/>
          <w:szCs w:val="24"/>
        </w:rPr>
        <w:t>Numărul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zilelor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lucru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limitate</w:t>
      </w:r>
      <w:proofErr w:type="spellEnd"/>
      <w:r w:rsidRPr="00425C6F">
        <w:rPr>
          <w:sz w:val="24"/>
          <w:szCs w:val="24"/>
        </w:rPr>
        <w:t xml:space="preserve"> la norma </w:t>
      </w:r>
      <w:proofErr w:type="spellStart"/>
      <w:r w:rsidRPr="00425C6F">
        <w:rPr>
          <w:sz w:val="24"/>
          <w:szCs w:val="24"/>
        </w:rPr>
        <w:t>lunară</w:t>
      </w:r>
      <w:proofErr w:type="spellEnd"/>
      <w:r w:rsidRPr="00425C6F">
        <w:rPr>
          <w:sz w:val="24"/>
          <w:szCs w:val="24"/>
        </w:rPr>
        <w:t xml:space="preserve"> de 21,25, se </w:t>
      </w:r>
      <w:proofErr w:type="spellStart"/>
      <w:r w:rsidRPr="00425C6F">
        <w:rPr>
          <w:sz w:val="24"/>
          <w:szCs w:val="24"/>
        </w:rPr>
        <w:t>stabileşte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prin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împărţirea</w:t>
      </w:r>
      <w:proofErr w:type="spellEnd"/>
    </w:p>
    <w:p w14:paraId="59EED170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orelor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calculate la 8 ore/zi. </w:t>
      </w:r>
      <w:proofErr w:type="spellStart"/>
      <w:r w:rsidRPr="00425C6F">
        <w:rPr>
          <w:sz w:val="24"/>
          <w:szCs w:val="24"/>
        </w:rPr>
        <w:t>Fracţiile</w:t>
      </w:r>
      <w:proofErr w:type="spellEnd"/>
      <w:r w:rsidRPr="00425C6F">
        <w:rPr>
          <w:sz w:val="24"/>
          <w:szCs w:val="24"/>
        </w:rPr>
        <w:t xml:space="preserve"> se </w:t>
      </w:r>
      <w:proofErr w:type="spellStart"/>
      <w:r w:rsidRPr="00425C6F">
        <w:rPr>
          <w:sz w:val="24"/>
          <w:szCs w:val="24"/>
        </w:rPr>
        <w:t>întregesc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plus.</w:t>
      </w:r>
    </w:p>
    <w:p w14:paraId="39E59C44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 (4)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situaţia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care </w:t>
      </w:r>
      <w:proofErr w:type="spellStart"/>
      <w:r w:rsidRPr="00425C6F">
        <w:rPr>
          <w:sz w:val="24"/>
          <w:szCs w:val="24"/>
        </w:rPr>
        <w:t>persoana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nominalizată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efectueze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acţiunile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lucrările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</w:p>
    <w:p w14:paraId="38A8A9BB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local se </w:t>
      </w:r>
      <w:proofErr w:type="spellStart"/>
      <w:r w:rsidRPr="00425C6F">
        <w:rPr>
          <w:sz w:val="24"/>
          <w:szCs w:val="24"/>
        </w:rPr>
        <w:t>află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incapacitate </w:t>
      </w:r>
      <w:proofErr w:type="spellStart"/>
      <w:r w:rsidRPr="00425C6F">
        <w:rPr>
          <w:sz w:val="24"/>
          <w:szCs w:val="24"/>
        </w:rPr>
        <w:t>temporară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sau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-a </w:t>
      </w:r>
      <w:proofErr w:type="spellStart"/>
      <w:r w:rsidRPr="00425C6F">
        <w:rPr>
          <w:sz w:val="24"/>
          <w:szCs w:val="24"/>
        </w:rPr>
        <w:t>pierdut</w:t>
      </w:r>
      <w:proofErr w:type="spellEnd"/>
      <w:r w:rsidRPr="00425C6F">
        <w:rPr>
          <w:sz w:val="24"/>
          <w:szCs w:val="24"/>
        </w:rPr>
        <w:t xml:space="preserve"> total </w:t>
      </w:r>
      <w:proofErr w:type="spellStart"/>
      <w:r w:rsidRPr="00425C6F">
        <w:rPr>
          <w:sz w:val="24"/>
          <w:szCs w:val="24"/>
        </w:rPr>
        <w:t>ori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parţial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capacitatea</w:t>
      </w:r>
      <w:proofErr w:type="spellEnd"/>
    </w:p>
    <w:p w14:paraId="39843A49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r w:rsidRPr="00425C6F">
        <w:rPr>
          <w:sz w:val="24"/>
          <w:szCs w:val="24"/>
        </w:rPr>
        <w:t xml:space="preserve">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obligaţia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sarcina </w:t>
      </w:r>
      <w:proofErr w:type="spellStart"/>
      <w:r w:rsidRPr="00425C6F">
        <w:rPr>
          <w:sz w:val="24"/>
          <w:szCs w:val="24"/>
        </w:rPr>
        <w:t>acesteia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poate</w:t>
      </w:r>
      <w:proofErr w:type="spellEnd"/>
      <w:r w:rsidRPr="00425C6F">
        <w:rPr>
          <w:sz w:val="24"/>
          <w:szCs w:val="24"/>
        </w:rPr>
        <w:t xml:space="preserve"> fi </w:t>
      </w:r>
      <w:proofErr w:type="spellStart"/>
      <w:r w:rsidRPr="00425C6F">
        <w:rPr>
          <w:sz w:val="24"/>
          <w:szCs w:val="24"/>
        </w:rPr>
        <w:t>transferată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altei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persoane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apte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muncă</w:t>
      </w:r>
      <w:proofErr w:type="spellEnd"/>
      <w:r w:rsidRPr="00425C6F">
        <w:rPr>
          <w:sz w:val="24"/>
          <w:szCs w:val="24"/>
        </w:rPr>
        <w:t xml:space="preserve"> din</w:t>
      </w:r>
    </w:p>
    <w:p w14:paraId="20BCC3B6" w14:textId="77777777" w:rsidR="00425C6F" w:rsidRPr="00425C6F" w:rsidRDefault="00425C6F" w:rsidP="00742078">
      <w:pPr>
        <w:pStyle w:val="NoSpacing"/>
        <w:jc w:val="both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lastRenderedPageBreak/>
        <w:t>familie</w:t>
      </w:r>
      <w:proofErr w:type="spellEnd"/>
      <w:r w:rsidRPr="00425C6F">
        <w:rPr>
          <w:sz w:val="24"/>
          <w:szCs w:val="24"/>
        </w:rPr>
        <w:t xml:space="preserve">, cu </w:t>
      </w:r>
      <w:proofErr w:type="spellStart"/>
      <w:r w:rsidRPr="00425C6F">
        <w:rPr>
          <w:sz w:val="24"/>
          <w:szCs w:val="24"/>
        </w:rPr>
        <w:t>acordul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primarului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menţinerea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acordării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dreptului</w:t>
      </w:r>
      <w:proofErr w:type="spellEnd"/>
      <w:r w:rsidRPr="00425C6F">
        <w:rPr>
          <w:sz w:val="24"/>
          <w:szCs w:val="24"/>
        </w:rPr>
        <w:t>.</w:t>
      </w:r>
    </w:p>
    <w:p w14:paraId="04ACD1A5" w14:textId="77777777" w:rsidR="00425C6F" w:rsidRPr="00425C6F" w:rsidRDefault="00425C6F" w:rsidP="00425C6F">
      <w:pPr>
        <w:pStyle w:val="NoSpacing"/>
        <w:rPr>
          <w:sz w:val="24"/>
          <w:szCs w:val="24"/>
        </w:rPr>
      </w:pPr>
      <w:r w:rsidRPr="00425C6F">
        <w:rPr>
          <w:sz w:val="24"/>
          <w:szCs w:val="24"/>
        </w:rPr>
        <w:t xml:space="preserve"> (5) </w:t>
      </w:r>
      <w:proofErr w:type="spellStart"/>
      <w:r w:rsidRPr="00425C6F">
        <w:rPr>
          <w:sz w:val="24"/>
          <w:szCs w:val="24"/>
        </w:rPr>
        <w:t>Neîndeplinirea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obligaţiei</w:t>
      </w:r>
      <w:proofErr w:type="spellEnd"/>
      <w:r w:rsidRPr="00425C6F">
        <w:rPr>
          <w:sz w:val="24"/>
          <w:szCs w:val="24"/>
        </w:rPr>
        <w:t xml:space="preserve"> de a </w:t>
      </w:r>
      <w:proofErr w:type="spellStart"/>
      <w:r w:rsidRPr="00425C6F">
        <w:rPr>
          <w:sz w:val="24"/>
          <w:szCs w:val="24"/>
        </w:rPr>
        <w:t>presta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activităţi</w:t>
      </w:r>
      <w:proofErr w:type="spellEnd"/>
      <w:r w:rsidRPr="00425C6F">
        <w:rPr>
          <w:sz w:val="24"/>
          <w:szCs w:val="24"/>
        </w:rPr>
        <w:t>/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 pe o </w:t>
      </w:r>
      <w:proofErr w:type="spellStart"/>
      <w:r w:rsidRPr="00425C6F">
        <w:rPr>
          <w:sz w:val="24"/>
          <w:szCs w:val="24"/>
        </w:rPr>
        <w:t>perioadă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mai</w:t>
      </w:r>
      <w:proofErr w:type="spellEnd"/>
    </w:p>
    <w:p w14:paraId="38C656B0" w14:textId="34729AAC" w:rsidR="00425C6F" w:rsidRPr="00425C6F" w:rsidRDefault="00425C6F" w:rsidP="00425C6F">
      <w:pPr>
        <w:pStyle w:val="NoSpacing"/>
        <w:rPr>
          <w:sz w:val="24"/>
          <w:szCs w:val="24"/>
        </w:rPr>
      </w:pPr>
      <w:r w:rsidRPr="00425C6F">
        <w:rPr>
          <w:sz w:val="24"/>
          <w:szCs w:val="24"/>
        </w:rPr>
        <w:t xml:space="preserve">mare de 30 de </w:t>
      </w:r>
      <w:proofErr w:type="spellStart"/>
      <w:r w:rsidRPr="00425C6F">
        <w:rPr>
          <w:sz w:val="24"/>
          <w:szCs w:val="24"/>
        </w:rPr>
        <w:t>zile</w:t>
      </w:r>
      <w:proofErr w:type="spellEnd"/>
      <w:r w:rsidRPr="00425C6F">
        <w:rPr>
          <w:sz w:val="24"/>
          <w:szCs w:val="24"/>
        </w:rPr>
        <w:t xml:space="preserve"> conduce la </w:t>
      </w:r>
      <w:proofErr w:type="spellStart"/>
      <w:r w:rsidRPr="00425C6F">
        <w:rPr>
          <w:sz w:val="24"/>
          <w:szCs w:val="24"/>
        </w:rPr>
        <w:t>suspendarea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plăţii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ajutorului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pentru</w:t>
      </w:r>
      <w:proofErr w:type="spellEnd"/>
      <w:r w:rsidRPr="00425C6F">
        <w:rPr>
          <w:sz w:val="24"/>
          <w:szCs w:val="24"/>
        </w:rPr>
        <w:t xml:space="preserve"> o </w:t>
      </w:r>
      <w:proofErr w:type="spellStart"/>
      <w:r w:rsidRPr="00425C6F">
        <w:rPr>
          <w:sz w:val="24"/>
          <w:szCs w:val="24"/>
        </w:rPr>
        <w:t>perioadă</w:t>
      </w:r>
      <w:proofErr w:type="spellEnd"/>
      <w:r w:rsidRPr="00425C6F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Pr="00425C6F">
        <w:rPr>
          <w:sz w:val="24"/>
          <w:szCs w:val="24"/>
        </w:rPr>
        <w:t xml:space="preserve">maximum 3 </w:t>
      </w:r>
      <w:proofErr w:type="spellStart"/>
      <w:r w:rsidRPr="00425C6F">
        <w:rPr>
          <w:sz w:val="24"/>
          <w:szCs w:val="24"/>
        </w:rPr>
        <w:t>luni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şi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respectiv</w:t>
      </w:r>
      <w:proofErr w:type="spellEnd"/>
      <w:r w:rsidRPr="00425C6F">
        <w:rPr>
          <w:sz w:val="24"/>
          <w:szCs w:val="24"/>
        </w:rPr>
        <w:t xml:space="preserve">, la </w:t>
      </w:r>
      <w:proofErr w:type="spellStart"/>
      <w:r w:rsidRPr="00425C6F">
        <w:rPr>
          <w:sz w:val="24"/>
          <w:szCs w:val="24"/>
        </w:rPr>
        <w:t>încetarea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plăţii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ajutorului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incluziune</w:t>
      </w:r>
      <w:proofErr w:type="spellEnd"/>
      <w:r>
        <w:rPr>
          <w:sz w:val="24"/>
          <w:szCs w:val="24"/>
        </w:rPr>
        <w:t>.</w:t>
      </w:r>
    </w:p>
    <w:p w14:paraId="752669D3" w14:textId="2F07881F" w:rsidR="00425C6F" w:rsidRPr="00425C6F" w:rsidRDefault="00425C6F" w:rsidP="00425C6F">
      <w:pPr>
        <w:pStyle w:val="NoSpacing"/>
        <w:ind w:firstLine="720"/>
        <w:rPr>
          <w:sz w:val="24"/>
          <w:szCs w:val="24"/>
        </w:rPr>
      </w:pPr>
      <w:proofErr w:type="spellStart"/>
      <w:r w:rsidRPr="00425C6F">
        <w:rPr>
          <w:sz w:val="24"/>
          <w:szCs w:val="24"/>
        </w:rPr>
        <w:t>Având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în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vedere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aspectele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mai</w:t>
      </w:r>
      <w:proofErr w:type="spellEnd"/>
      <w:r w:rsidRPr="00425C6F">
        <w:rPr>
          <w:sz w:val="24"/>
          <w:szCs w:val="24"/>
        </w:rPr>
        <w:t xml:space="preserve"> sus </w:t>
      </w:r>
      <w:proofErr w:type="spellStart"/>
      <w:r w:rsidRPr="00425C6F">
        <w:rPr>
          <w:sz w:val="24"/>
          <w:szCs w:val="24"/>
        </w:rPr>
        <w:t>menţionte</w:t>
      </w:r>
      <w:proofErr w:type="spellEnd"/>
      <w:r w:rsidRPr="00425C6F">
        <w:rPr>
          <w:sz w:val="24"/>
          <w:szCs w:val="24"/>
        </w:rPr>
        <w:t xml:space="preserve">, </w:t>
      </w:r>
      <w:proofErr w:type="spellStart"/>
      <w:r w:rsidRPr="00425C6F">
        <w:rPr>
          <w:sz w:val="24"/>
          <w:szCs w:val="24"/>
        </w:rPr>
        <w:t>vă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propun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proofErr w:type="gramStart"/>
      <w:r w:rsidRPr="00425C6F">
        <w:rPr>
          <w:sz w:val="24"/>
          <w:szCs w:val="24"/>
        </w:rPr>
        <w:t>initierea</w:t>
      </w:r>
      <w:proofErr w:type="spellEnd"/>
      <w:r w:rsidRPr="00425C6F">
        <w:rPr>
          <w:sz w:val="24"/>
          <w:szCs w:val="24"/>
        </w:rPr>
        <w:t xml:space="preserve">  </w:t>
      </w:r>
      <w:proofErr w:type="spellStart"/>
      <w:r w:rsidRPr="00425C6F">
        <w:rPr>
          <w:sz w:val="24"/>
          <w:szCs w:val="24"/>
        </w:rPr>
        <w:t>proiectul</w:t>
      </w:r>
      <w:proofErr w:type="spellEnd"/>
      <w:proofErr w:type="gram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privind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planul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acţiuni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lucrări</w:t>
      </w:r>
      <w:proofErr w:type="spellEnd"/>
      <w:r w:rsidRPr="00425C6F">
        <w:rPr>
          <w:sz w:val="24"/>
          <w:szCs w:val="24"/>
        </w:rPr>
        <w:t xml:space="preserve"> de </w:t>
      </w:r>
      <w:proofErr w:type="spellStart"/>
      <w:r w:rsidRPr="00425C6F">
        <w:rPr>
          <w:sz w:val="24"/>
          <w:szCs w:val="24"/>
        </w:rPr>
        <w:t>interes</w:t>
      </w:r>
      <w:proofErr w:type="spellEnd"/>
      <w:r w:rsidRPr="00425C6F">
        <w:rPr>
          <w:sz w:val="24"/>
          <w:szCs w:val="24"/>
        </w:rPr>
        <w:t xml:space="preserve"> local pe </w:t>
      </w:r>
      <w:proofErr w:type="spellStart"/>
      <w:r w:rsidRPr="00425C6F">
        <w:rPr>
          <w:sz w:val="24"/>
          <w:szCs w:val="24"/>
        </w:rPr>
        <w:t>anul</w:t>
      </w:r>
      <w:proofErr w:type="spellEnd"/>
      <w:r w:rsidRPr="00425C6F">
        <w:rPr>
          <w:sz w:val="24"/>
          <w:szCs w:val="24"/>
        </w:rPr>
        <w:t xml:space="preserve"> 202</w:t>
      </w:r>
      <w:r w:rsidR="00D21AAE">
        <w:rPr>
          <w:sz w:val="24"/>
          <w:szCs w:val="24"/>
        </w:rPr>
        <w:t>6</w:t>
      </w:r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inaintarea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acestuia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Consiliului</w:t>
      </w:r>
      <w:proofErr w:type="spellEnd"/>
      <w:r w:rsidRPr="00425C6F">
        <w:rPr>
          <w:sz w:val="24"/>
          <w:szCs w:val="24"/>
        </w:rPr>
        <w:t xml:space="preserve"> local </w:t>
      </w:r>
      <w:r>
        <w:rPr>
          <w:sz w:val="24"/>
          <w:szCs w:val="24"/>
        </w:rPr>
        <w:t>Luica</w:t>
      </w:r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spre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dezbatere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si</w:t>
      </w:r>
      <w:proofErr w:type="spellEnd"/>
      <w:r w:rsidRPr="00425C6F">
        <w:rPr>
          <w:sz w:val="24"/>
          <w:szCs w:val="24"/>
        </w:rPr>
        <w:t xml:space="preserve"> </w:t>
      </w:r>
      <w:proofErr w:type="spellStart"/>
      <w:r w:rsidRPr="00425C6F">
        <w:rPr>
          <w:sz w:val="24"/>
          <w:szCs w:val="24"/>
        </w:rPr>
        <w:t>adoptare</w:t>
      </w:r>
      <w:proofErr w:type="spellEnd"/>
      <w:r w:rsidRPr="00425C6F">
        <w:rPr>
          <w:sz w:val="24"/>
          <w:szCs w:val="24"/>
        </w:rPr>
        <w:t>.</w:t>
      </w:r>
    </w:p>
    <w:p w14:paraId="5DB6C44E" w14:textId="77777777" w:rsidR="00425C6F" w:rsidRPr="00425C6F" w:rsidRDefault="00425C6F" w:rsidP="00425C6F">
      <w:pPr>
        <w:pStyle w:val="NoSpacing"/>
        <w:rPr>
          <w:sz w:val="24"/>
          <w:szCs w:val="24"/>
        </w:rPr>
      </w:pPr>
    </w:p>
    <w:p w14:paraId="4795B987" w14:textId="77777777" w:rsidR="00425C6F" w:rsidRPr="00425C6F" w:rsidRDefault="00425C6F" w:rsidP="00425C6F">
      <w:pPr>
        <w:pStyle w:val="NoSpacing"/>
        <w:rPr>
          <w:b/>
          <w:bCs/>
          <w:sz w:val="24"/>
          <w:szCs w:val="24"/>
        </w:rPr>
      </w:pPr>
    </w:p>
    <w:p w14:paraId="55FB5E09" w14:textId="0A6D8FFD" w:rsidR="00425C6F" w:rsidRDefault="00742078" w:rsidP="0074207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 GENERAL</w:t>
      </w:r>
    </w:p>
    <w:p w14:paraId="63F0B34C" w14:textId="09F4ABC0" w:rsidR="00742078" w:rsidRPr="00425C6F" w:rsidRDefault="00742078" w:rsidP="0074207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CONSTANTIN CRISTIANA</w:t>
      </w:r>
    </w:p>
    <w:p w14:paraId="4CA76F99" w14:textId="77777777" w:rsidR="00425C6F" w:rsidRDefault="00425C6F" w:rsidP="00742078">
      <w:pPr>
        <w:pStyle w:val="NoSpacing"/>
        <w:jc w:val="center"/>
        <w:rPr>
          <w:b/>
          <w:bCs/>
          <w:sz w:val="24"/>
          <w:szCs w:val="24"/>
        </w:rPr>
      </w:pPr>
    </w:p>
    <w:p w14:paraId="1F6519C3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7BD7DB9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57B46C4D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8BC821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246D9E9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D0E8DC5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1299DC8E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58CBF802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A719F56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D32CA3E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88CC87D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5F259FF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FB5433B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226533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8E0973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46059C2C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567EFA5C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155A271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54776E18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FD25554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C05C8F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0EE45B13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B7F6FDB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146EA33F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11E96E01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4F408024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7CE71D86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42C374C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F9D0D57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507C117A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0EBABA2E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0CDE1789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1D9973D5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6E30B49E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2A4F606C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31F41FD0" w14:textId="77777777" w:rsidR="00A832A1" w:rsidRDefault="00A832A1" w:rsidP="00425C6F">
      <w:pPr>
        <w:pStyle w:val="NoSpacing"/>
        <w:rPr>
          <w:b/>
          <w:bCs/>
          <w:sz w:val="24"/>
          <w:szCs w:val="24"/>
        </w:rPr>
      </w:pPr>
    </w:p>
    <w:p w14:paraId="008E6B89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JUDETUL CALARASI</w:t>
      </w:r>
    </w:p>
    <w:p w14:paraId="72C0100D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COMUNA LUICA</w:t>
      </w:r>
    </w:p>
    <w:p w14:paraId="4D34C626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CONSILIUL LOCAL</w:t>
      </w:r>
    </w:p>
    <w:p w14:paraId="7CA275BE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COMISIA   PENTRU PROGRAME DE DEZVOLTARE ECONOMICO-</w:t>
      </w:r>
      <w:proofErr w:type="gramStart"/>
      <w:r w:rsidRPr="00A832A1">
        <w:rPr>
          <w:b/>
          <w:bCs/>
          <w:sz w:val="24"/>
          <w:szCs w:val="24"/>
        </w:rPr>
        <w:t>SOCIALA,BUGET</w:t>
      </w:r>
      <w:proofErr w:type="gramEnd"/>
      <w:r w:rsidRPr="00A832A1">
        <w:rPr>
          <w:b/>
          <w:bCs/>
          <w:sz w:val="24"/>
          <w:szCs w:val="24"/>
        </w:rPr>
        <w:t>-</w:t>
      </w:r>
      <w:proofErr w:type="gramStart"/>
      <w:r w:rsidRPr="00A832A1">
        <w:rPr>
          <w:b/>
          <w:bCs/>
          <w:sz w:val="24"/>
          <w:szCs w:val="24"/>
        </w:rPr>
        <w:t>FINANTE,ADMINISTRAREA</w:t>
      </w:r>
      <w:proofErr w:type="gramEnd"/>
      <w:r w:rsidRPr="00A832A1">
        <w:rPr>
          <w:b/>
          <w:bCs/>
          <w:sz w:val="24"/>
          <w:szCs w:val="24"/>
        </w:rPr>
        <w:t xml:space="preserve"> DOMENIULUI PUBLIC SI PRIVAT AL </w:t>
      </w:r>
      <w:proofErr w:type="gramStart"/>
      <w:r w:rsidRPr="00A832A1">
        <w:rPr>
          <w:b/>
          <w:bCs/>
          <w:sz w:val="24"/>
          <w:szCs w:val="24"/>
        </w:rPr>
        <w:t>COMUNEI,GOSPODARIRE</w:t>
      </w:r>
      <w:proofErr w:type="gramEnd"/>
      <w:r w:rsidRPr="00A832A1">
        <w:rPr>
          <w:b/>
          <w:bCs/>
          <w:sz w:val="24"/>
          <w:szCs w:val="24"/>
        </w:rPr>
        <w:t xml:space="preserve"> COMUNALA</w:t>
      </w:r>
    </w:p>
    <w:p w14:paraId="7F8C0756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3A025E43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07E6F919" w14:textId="77777777" w:rsidR="00A832A1" w:rsidRPr="00A832A1" w:rsidRDefault="00A832A1" w:rsidP="00A832A1">
      <w:pPr>
        <w:pStyle w:val="NoSpacing"/>
        <w:jc w:val="center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 xml:space="preserve">RAPORT </w:t>
      </w:r>
      <w:proofErr w:type="gramStart"/>
      <w:r w:rsidRPr="00A832A1">
        <w:rPr>
          <w:b/>
          <w:bCs/>
          <w:sz w:val="24"/>
          <w:szCs w:val="24"/>
        </w:rPr>
        <w:t>DE  AVIZARE</w:t>
      </w:r>
      <w:proofErr w:type="gramEnd"/>
    </w:p>
    <w:p w14:paraId="1996F045" w14:textId="79DD4D0D" w:rsidR="00A832A1" w:rsidRDefault="003807C4" w:rsidP="00A832A1">
      <w:pPr>
        <w:pStyle w:val="NoSpacing"/>
        <w:rPr>
          <w:b/>
          <w:bCs/>
          <w:sz w:val="24"/>
          <w:szCs w:val="24"/>
        </w:rPr>
      </w:pPr>
      <w:r w:rsidRPr="003807C4">
        <w:rPr>
          <w:b/>
          <w:bCs/>
          <w:sz w:val="24"/>
          <w:szCs w:val="24"/>
        </w:rPr>
        <w:t xml:space="preserve">LA PROIECTUL DE </w:t>
      </w:r>
      <w:proofErr w:type="gramStart"/>
      <w:r w:rsidRPr="003807C4">
        <w:rPr>
          <w:b/>
          <w:bCs/>
          <w:sz w:val="24"/>
          <w:szCs w:val="24"/>
        </w:rPr>
        <w:t>HOTARARE  PRIVIND</w:t>
      </w:r>
      <w:proofErr w:type="gramEnd"/>
      <w:r w:rsidRPr="003807C4">
        <w:rPr>
          <w:b/>
          <w:bCs/>
          <w:sz w:val="24"/>
          <w:szCs w:val="24"/>
        </w:rPr>
        <w:t xml:space="preserve"> APROBAREA PLANULUI DE ACTIUNI    </w:t>
      </w:r>
      <w:proofErr w:type="spellStart"/>
      <w:r w:rsidRPr="003807C4">
        <w:rPr>
          <w:b/>
          <w:bCs/>
          <w:sz w:val="24"/>
          <w:szCs w:val="24"/>
        </w:rPr>
        <w:t>sau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lucrări</w:t>
      </w:r>
      <w:proofErr w:type="spellEnd"/>
      <w:r w:rsidRPr="003807C4">
        <w:rPr>
          <w:b/>
          <w:bCs/>
          <w:sz w:val="24"/>
          <w:szCs w:val="24"/>
        </w:rPr>
        <w:t xml:space="preserve"> de </w:t>
      </w:r>
      <w:proofErr w:type="spellStart"/>
      <w:r w:rsidRPr="003807C4">
        <w:rPr>
          <w:b/>
          <w:bCs/>
          <w:sz w:val="24"/>
          <w:szCs w:val="24"/>
        </w:rPr>
        <w:t>interes</w:t>
      </w:r>
      <w:proofErr w:type="spellEnd"/>
      <w:r w:rsidRPr="003807C4">
        <w:rPr>
          <w:b/>
          <w:bCs/>
          <w:sz w:val="24"/>
          <w:szCs w:val="24"/>
        </w:rPr>
        <w:t xml:space="preserve"> local </w:t>
      </w:r>
      <w:proofErr w:type="spellStart"/>
      <w:r w:rsidRPr="003807C4">
        <w:rPr>
          <w:b/>
          <w:bCs/>
          <w:sz w:val="24"/>
          <w:szCs w:val="24"/>
        </w:rPr>
        <w:t>pentru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persoanele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majore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apte</w:t>
      </w:r>
      <w:proofErr w:type="spellEnd"/>
      <w:r w:rsidRPr="003807C4">
        <w:rPr>
          <w:b/>
          <w:bCs/>
          <w:sz w:val="24"/>
          <w:szCs w:val="24"/>
        </w:rPr>
        <w:t xml:space="preserve"> de </w:t>
      </w:r>
      <w:proofErr w:type="spellStart"/>
      <w:r w:rsidRPr="003807C4">
        <w:rPr>
          <w:b/>
          <w:bCs/>
          <w:sz w:val="24"/>
          <w:szCs w:val="24"/>
        </w:rPr>
        <w:t>muncă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beneficiare</w:t>
      </w:r>
      <w:proofErr w:type="spellEnd"/>
      <w:r w:rsidRPr="003807C4">
        <w:rPr>
          <w:b/>
          <w:bCs/>
          <w:sz w:val="24"/>
          <w:szCs w:val="24"/>
        </w:rPr>
        <w:t xml:space="preserve"> de </w:t>
      </w:r>
      <w:proofErr w:type="spellStart"/>
      <w:r w:rsidRPr="003807C4">
        <w:rPr>
          <w:b/>
          <w:bCs/>
          <w:sz w:val="24"/>
          <w:szCs w:val="24"/>
        </w:rPr>
        <w:t>ajutor</w:t>
      </w:r>
      <w:proofErr w:type="spellEnd"/>
      <w:r w:rsidRPr="003807C4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3807C4">
        <w:rPr>
          <w:b/>
          <w:bCs/>
          <w:sz w:val="24"/>
          <w:szCs w:val="24"/>
        </w:rPr>
        <w:t>incluziune</w:t>
      </w:r>
      <w:proofErr w:type="spellEnd"/>
      <w:r w:rsidRPr="003807C4">
        <w:rPr>
          <w:b/>
          <w:bCs/>
          <w:sz w:val="24"/>
          <w:szCs w:val="24"/>
        </w:rPr>
        <w:t xml:space="preserve">  conform</w:t>
      </w:r>
      <w:proofErr w:type="gram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prevederilor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Legii</w:t>
      </w:r>
      <w:proofErr w:type="spellEnd"/>
      <w:r w:rsidRPr="003807C4">
        <w:rPr>
          <w:b/>
          <w:bCs/>
          <w:sz w:val="24"/>
          <w:szCs w:val="24"/>
        </w:rPr>
        <w:t xml:space="preserve"> nr. 196/2016 </w:t>
      </w:r>
      <w:proofErr w:type="spellStart"/>
      <w:r w:rsidRPr="003807C4">
        <w:rPr>
          <w:b/>
          <w:bCs/>
          <w:sz w:val="24"/>
          <w:szCs w:val="24"/>
        </w:rPr>
        <w:t>privind</w:t>
      </w:r>
      <w:proofErr w:type="spellEnd"/>
      <w:r w:rsidRPr="003807C4">
        <w:rPr>
          <w:b/>
          <w:bCs/>
          <w:sz w:val="24"/>
          <w:szCs w:val="24"/>
        </w:rPr>
        <w:t xml:space="preserve"> </w:t>
      </w:r>
      <w:proofErr w:type="spellStart"/>
      <w:r w:rsidRPr="003807C4">
        <w:rPr>
          <w:b/>
          <w:bCs/>
          <w:sz w:val="24"/>
          <w:szCs w:val="24"/>
        </w:rPr>
        <w:t>venitul</w:t>
      </w:r>
      <w:proofErr w:type="spellEnd"/>
      <w:r w:rsidRPr="003807C4">
        <w:rPr>
          <w:b/>
          <w:bCs/>
          <w:sz w:val="24"/>
          <w:szCs w:val="24"/>
        </w:rPr>
        <w:t xml:space="preserve"> minim de </w:t>
      </w:r>
      <w:proofErr w:type="spellStart"/>
      <w:r w:rsidRPr="003807C4">
        <w:rPr>
          <w:b/>
          <w:bCs/>
          <w:sz w:val="24"/>
          <w:szCs w:val="24"/>
        </w:rPr>
        <w:t>incluziune</w:t>
      </w:r>
      <w:proofErr w:type="spellEnd"/>
      <w:r w:rsidRPr="003807C4">
        <w:rPr>
          <w:b/>
          <w:bCs/>
          <w:sz w:val="24"/>
          <w:szCs w:val="24"/>
        </w:rPr>
        <w:t xml:space="preserve"> pe </w:t>
      </w:r>
      <w:proofErr w:type="spellStart"/>
      <w:r w:rsidRPr="003807C4">
        <w:rPr>
          <w:b/>
          <w:bCs/>
          <w:sz w:val="24"/>
          <w:szCs w:val="24"/>
        </w:rPr>
        <w:t>anul</w:t>
      </w:r>
      <w:proofErr w:type="spellEnd"/>
      <w:r w:rsidRPr="003807C4">
        <w:rPr>
          <w:b/>
          <w:bCs/>
          <w:sz w:val="24"/>
          <w:szCs w:val="24"/>
        </w:rPr>
        <w:t xml:space="preserve"> 202</w:t>
      </w:r>
      <w:r w:rsidR="00D21AAE">
        <w:rPr>
          <w:b/>
          <w:bCs/>
          <w:sz w:val="24"/>
          <w:szCs w:val="24"/>
        </w:rPr>
        <w:t>6</w:t>
      </w:r>
    </w:p>
    <w:p w14:paraId="17DC4C9C" w14:textId="77777777" w:rsidR="003807C4" w:rsidRDefault="003807C4" w:rsidP="00A832A1">
      <w:pPr>
        <w:pStyle w:val="NoSpacing"/>
        <w:rPr>
          <w:b/>
          <w:bCs/>
          <w:sz w:val="24"/>
          <w:szCs w:val="24"/>
        </w:rPr>
      </w:pPr>
    </w:p>
    <w:p w14:paraId="65030171" w14:textId="77777777" w:rsidR="003807C4" w:rsidRPr="00A832A1" w:rsidRDefault="003807C4" w:rsidP="00A832A1">
      <w:pPr>
        <w:pStyle w:val="NoSpacing"/>
        <w:rPr>
          <w:b/>
          <w:bCs/>
          <w:sz w:val="24"/>
          <w:szCs w:val="24"/>
        </w:rPr>
      </w:pPr>
    </w:p>
    <w:p w14:paraId="4E8C501F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ab/>
        <w:t xml:space="preserve">Avand in </w:t>
      </w:r>
      <w:proofErr w:type="spellStart"/>
      <w:proofErr w:type="gramStart"/>
      <w:r w:rsidRPr="00A832A1">
        <w:rPr>
          <w:b/>
          <w:bCs/>
          <w:sz w:val="24"/>
          <w:szCs w:val="24"/>
        </w:rPr>
        <w:t>vedere</w:t>
      </w:r>
      <w:proofErr w:type="spellEnd"/>
      <w:r w:rsidRPr="00A832A1">
        <w:rPr>
          <w:b/>
          <w:bCs/>
          <w:sz w:val="24"/>
          <w:szCs w:val="24"/>
        </w:rPr>
        <w:t xml:space="preserve"> :</w:t>
      </w:r>
      <w:proofErr w:type="gramEnd"/>
    </w:p>
    <w:p w14:paraId="77EA92EB" w14:textId="43A291F4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-</w:t>
      </w:r>
      <w:proofErr w:type="spellStart"/>
      <w:r w:rsidRPr="00A832A1">
        <w:rPr>
          <w:b/>
          <w:bCs/>
          <w:sz w:val="24"/>
          <w:szCs w:val="24"/>
        </w:rPr>
        <w:t>referat</w:t>
      </w:r>
      <w:proofErr w:type="spellEnd"/>
      <w:r w:rsidRPr="00A832A1">
        <w:rPr>
          <w:b/>
          <w:bCs/>
          <w:sz w:val="24"/>
          <w:szCs w:val="24"/>
        </w:rPr>
        <w:t xml:space="preserve"> de </w:t>
      </w:r>
      <w:proofErr w:type="spellStart"/>
      <w:r w:rsidRPr="00A832A1">
        <w:rPr>
          <w:b/>
          <w:bCs/>
          <w:sz w:val="24"/>
          <w:szCs w:val="24"/>
        </w:rPr>
        <w:t>aprobare</w:t>
      </w:r>
      <w:proofErr w:type="spellEnd"/>
      <w:r w:rsidRPr="00A832A1">
        <w:rPr>
          <w:b/>
          <w:bCs/>
          <w:sz w:val="24"/>
          <w:szCs w:val="24"/>
        </w:rPr>
        <w:t xml:space="preserve"> nr.</w:t>
      </w:r>
      <w:r w:rsidR="00742078">
        <w:rPr>
          <w:b/>
          <w:bCs/>
          <w:sz w:val="24"/>
          <w:szCs w:val="24"/>
        </w:rPr>
        <w:t>146/21.01.2026</w:t>
      </w:r>
      <w:r w:rsidRPr="00A832A1">
        <w:rPr>
          <w:b/>
          <w:bCs/>
          <w:sz w:val="24"/>
          <w:szCs w:val="24"/>
        </w:rPr>
        <w:t xml:space="preserve"> al </w:t>
      </w:r>
      <w:proofErr w:type="spellStart"/>
      <w:r w:rsidRPr="00A832A1">
        <w:rPr>
          <w:b/>
          <w:bCs/>
          <w:sz w:val="24"/>
          <w:szCs w:val="24"/>
        </w:rPr>
        <w:t>dlui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832A1">
        <w:rPr>
          <w:b/>
          <w:bCs/>
          <w:sz w:val="24"/>
          <w:szCs w:val="24"/>
        </w:rPr>
        <w:t>primar</w:t>
      </w:r>
      <w:proofErr w:type="spellEnd"/>
      <w:r w:rsidRPr="00A832A1">
        <w:rPr>
          <w:b/>
          <w:bCs/>
          <w:sz w:val="24"/>
          <w:szCs w:val="24"/>
        </w:rPr>
        <w:t xml:space="preserve">  DOBRIN</w:t>
      </w:r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gramStart"/>
      <w:r w:rsidRPr="00A832A1">
        <w:rPr>
          <w:b/>
          <w:bCs/>
          <w:sz w:val="24"/>
          <w:szCs w:val="24"/>
        </w:rPr>
        <w:t>ION ;</w:t>
      </w:r>
      <w:proofErr w:type="gramEnd"/>
    </w:p>
    <w:p w14:paraId="7D134385" w14:textId="7A3BA92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-</w:t>
      </w:r>
      <w:proofErr w:type="spellStart"/>
      <w:r w:rsidRPr="00A832A1">
        <w:rPr>
          <w:b/>
          <w:bCs/>
          <w:sz w:val="24"/>
          <w:szCs w:val="24"/>
        </w:rPr>
        <w:t>raport</w:t>
      </w:r>
      <w:proofErr w:type="spellEnd"/>
      <w:r w:rsidRPr="00A832A1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A832A1">
        <w:rPr>
          <w:b/>
          <w:bCs/>
          <w:sz w:val="24"/>
          <w:szCs w:val="24"/>
        </w:rPr>
        <w:t>specialitate</w:t>
      </w:r>
      <w:proofErr w:type="spellEnd"/>
      <w:r w:rsidRPr="00A832A1">
        <w:rPr>
          <w:b/>
          <w:bCs/>
          <w:sz w:val="24"/>
          <w:szCs w:val="24"/>
        </w:rPr>
        <w:t xml:space="preserve">  nr</w:t>
      </w:r>
      <w:proofErr w:type="gramEnd"/>
      <w:r w:rsidRPr="00A832A1">
        <w:rPr>
          <w:b/>
          <w:bCs/>
          <w:sz w:val="24"/>
          <w:szCs w:val="24"/>
        </w:rPr>
        <w:t>.</w:t>
      </w:r>
      <w:r w:rsidR="00742078">
        <w:rPr>
          <w:b/>
          <w:bCs/>
          <w:sz w:val="24"/>
          <w:szCs w:val="24"/>
        </w:rPr>
        <w:t>147/21.01.</w:t>
      </w:r>
      <w:proofErr w:type="gramStart"/>
      <w:r w:rsidR="00742078">
        <w:rPr>
          <w:b/>
          <w:bCs/>
          <w:sz w:val="24"/>
          <w:szCs w:val="24"/>
        </w:rPr>
        <w:t>2026</w:t>
      </w:r>
      <w:r w:rsidRPr="00A832A1">
        <w:rPr>
          <w:b/>
          <w:bCs/>
          <w:sz w:val="24"/>
          <w:szCs w:val="24"/>
        </w:rPr>
        <w:t xml:space="preserve">  </w:t>
      </w:r>
      <w:proofErr w:type="spellStart"/>
      <w:r w:rsidRPr="00A832A1">
        <w:rPr>
          <w:b/>
          <w:bCs/>
          <w:sz w:val="24"/>
          <w:szCs w:val="24"/>
        </w:rPr>
        <w:t>intocmit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de </w:t>
      </w:r>
      <w:proofErr w:type="spellStart"/>
      <w:r w:rsidR="00742078">
        <w:rPr>
          <w:b/>
          <w:bCs/>
          <w:sz w:val="24"/>
          <w:szCs w:val="24"/>
        </w:rPr>
        <w:t>dna</w:t>
      </w:r>
      <w:proofErr w:type="spellEnd"/>
      <w:r w:rsidR="00742078">
        <w:rPr>
          <w:b/>
          <w:bCs/>
          <w:sz w:val="24"/>
          <w:szCs w:val="24"/>
        </w:rPr>
        <w:t xml:space="preserve"> </w:t>
      </w:r>
      <w:proofErr w:type="spellStart"/>
      <w:r w:rsidR="00742078">
        <w:rPr>
          <w:b/>
          <w:bCs/>
          <w:sz w:val="24"/>
          <w:szCs w:val="24"/>
        </w:rPr>
        <w:t>secretar</w:t>
      </w:r>
      <w:proofErr w:type="spellEnd"/>
      <w:r w:rsidR="0074207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742078">
        <w:rPr>
          <w:b/>
          <w:bCs/>
          <w:sz w:val="24"/>
          <w:szCs w:val="24"/>
        </w:rPr>
        <w:t>general,CONSTANTIN</w:t>
      </w:r>
      <w:proofErr w:type="spellEnd"/>
      <w:proofErr w:type="gramEnd"/>
      <w:r w:rsidR="00742078">
        <w:rPr>
          <w:b/>
          <w:bCs/>
          <w:sz w:val="24"/>
          <w:szCs w:val="24"/>
        </w:rPr>
        <w:t xml:space="preserve"> </w:t>
      </w:r>
      <w:proofErr w:type="gramStart"/>
      <w:r w:rsidR="00742078">
        <w:rPr>
          <w:b/>
          <w:bCs/>
          <w:sz w:val="24"/>
          <w:szCs w:val="24"/>
        </w:rPr>
        <w:t>CRISTIANA</w:t>
      </w:r>
      <w:r w:rsidRPr="00A832A1">
        <w:rPr>
          <w:b/>
          <w:bCs/>
          <w:sz w:val="24"/>
          <w:szCs w:val="24"/>
        </w:rPr>
        <w:t xml:space="preserve"> ;</w:t>
      </w:r>
      <w:proofErr w:type="gramEnd"/>
    </w:p>
    <w:p w14:paraId="671232C9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-</w:t>
      </w:r>
      <w:proofErr w:type="spellStart"/>
      <w:r w:rsidRPr="00A832A1">
        <w:rPr>
          <w:b/>
          <w:bCs/>
          <w:sz w:val="24"/>
          <w:szCs w:val="24"/>
        </w:rPr>
        <w:t>prevederile</w:t>
      </w:r>
      <w:proofErr w:type="spellEnd"/>
      <w:r w:rsidRPr="00A832A1">
        <w:rPr>
          <w:b/>
          <w:bCs/>
          <w:sz w:val="24"/>
          <w:szCs w:val="24"/>
        </w:rPr>
        <w:t xml:space="preserve"> OG nr. 57/2019 PRIVIND </w:t>
      </w:r>
      <w:proofErr w:type="spellStart"/>
      <w:r w:rsidRPr="00A832A1">
        <w:rPr>
          <w:b/>
          <w:bCs/>
          <w:sz w:val="24"/>
          <w:szCs w:val="24"/>
        </w:rPr>
        <w:t>Codul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832A1">
        <w:rPr>
          <w:b/>
          <w:bCs/>
          <w:sz w:val="24"/>
          <w:szCs w:val="24"/>
        </w:rPr>
        <w:t>administrativ</w:t>
      </w:r>
      <w:proofErr w:type="spellEnd"/>
      <w:r w:rsidRPr="00A832A1">
        <w:rPr>
          <w:b/>
          <w:bCs/>
          <w:sz w:val="24"/>
          <w:szCs w:val="24"/>
        </w:rPr>
        <w:t xml:space="preserve"> ,</w:t>
      </w:r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prevederile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Legii</w:t>
      </w:r>
      <w:proofErr w:type="spellEnd"/>
      <w:r w:rsidRPr="00A832A1">
        <w:rPr>
          <w:b/>
          <w:bCs/>
          <w:sz w:val="24"/>
          <w:szCs w:val="24"/>
        </w:rPr>
        <w:t xml:space="preserve"> 52/</w:t>
      </w:r>
      <w:proofErr w:type="gramStart"/>
      <w:r w:rsidRPr="00A832A1">
        <w:rPr>
          <w:b/>
          <w:bCs/>
          <w:sz w:val="24"/>
          <w:szCs w:val="24"/>
        </w:rPr>
        <w:t xml:space="preserve">2003  </w:t>
      </w:r>
      <w:proofErr w:type="spellStart"/>
      <w:r w:rsidRPr="00A832A1">
        <w:rPr>
          <w:b/>
          <w:bCs/>
          <w:sz w:val="24"/>
          <w:szCs w:val="24"/>
        </w:rPr>
        <w:t>privind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 </w:t>
      </w:r>
      <w:proofErr w:type="spellStart"/>
      <w:proofErr w:type="gramStart"/>
      <w:r w:rsidRPr="00A832A1">
        <w:rPr>
          <w:b/>
          <w:bCs/>
          <w:sz w:val="24"/>
          <w:szCs w:val="24"/>
        </w:rPr>
        <w:t>transparenta</w:t>
      </w:r>
      <w:proofErr w:type="spellEnd"/>
      <w:r w:rsidRPr="00A832A1">
        <w:rPr>
          <w:b/>
          <w:bCs/>
          <w:sz w:val="24"/>
          <w:szCs w:val="24"/>
        </w:rPr>
        <w:t xml:space="preserve">  </w:t>
      </w:r>
      <w:proofErr w:type="spellStart"/>
      <w:r w:rsidRPr="00A832A1">
        <w:rPr>
          <w:b/>
          <w:bCs/>
          <w:sz w:val="24"/>
          <w:szCs w:val="24"/>
        </w:rPr>
        <w:t>decizionala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 </w:t>
      </w:r>
      <w:proofErr w:type="gramStart"/>
      <w:r w:rsidRPr="00A832A1">
        <w:rPr>
          <w:b/>
          <w:bCs/>
          <w:sz w:val="24"/>
          <w:szCs w:val="24"/>
        </w:rPr>
        <w:t xml:space="preserve">in  </w:t>
      </w:r>
      <w:proofErr w:type="spellStart"/>
      <w:r w:rsidRPr="00A832A1">
        <w:rPr>
          <w:b/>
          <w:bCs/>
          <w:sz w:val="24"/>
          <w:szCs w:val="24"/>
        </w:rPr>
        <w:t>administratia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832A1">
        <w:rPr>
          <w:b/>
          <w:bCs/>
          <w:sz w:val="24"/>
          <w:szCs w:val="24"/>
        </w:rPr>
        <w:t>locala</w:t>
      </w:r>
      <w:proofErr w:type="spellEnd"/>
      <w:r w:rsidRPr="00A832A1">
        <w:rPr>
          <w:b/>
          <w:bCs/>
          <w:sz w:val="24"/>
          <w:szCs w:val="24"/>
        </w:rPr>
        <w:t xml:space="preserve">  ,</w:t>
      </w:r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consideram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gramStart"/>
      <w:r w:rsidRPr="00A832A1">
        <w:rPr>
          <w:b/>
          <w:bCs/>
          <w:sz w:val="24"/>
          <w:szCs w:val="24"/>
        </w:rPr>
        <w:t xml:space="preserve">ca  </w:t>
      </w:r>
      <w:proofErr w:type="spellStart"/>
      <w:r w:rsidRPr="00A832A1">
        <w:rPr>
          <w:b/>
          <w:bCs/>
          <w:sz w:val="24"/>
          <w:szCs w:val="24"/>
        </w:rPr>
        <w:t>acest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proiect</w:t>
      </w:r>
      <w:proofErr w:type="spellEnd"/>
      <w:r w:rsidRPr="00A832A1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A832A1">
        <w:rPr>
          <w:b/>
          <w:bCs/>
          <w:sz w:val="24"/>
          <w:szCs w:val="24"/>
        </w:rPr>
        <w:t>hotarare</w:t>
      </w:r>
      <w:proofErr w:type="spellEnd"/>
      <w:r w:rsidRPr="00A832A1">
        <w:rPr>
          <w:b/>
          <w:bCs/>
          <w:sz w:val="24"/>
          <w:szCs w:val="24"/>
        </w:rPr>
        <w:t xml:space="preserve">  </w:t>
      </w:r>
      <w:proofErr w:type="spellStart"/>
      <w:r w:rsidRPr="00A832A1">
        <w:rPr>
          <w:b/>
          <w:bCs/>
          <w:sz w:val="24"/>
          <w:szCs w:val="24"/>
        </w:rPr>
        <w:t>este</w:t>
      </w:r>
      <w:proofErr w:type="spellEnd"/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832A1">
        <w:rPr>
          <w:b/>
          <w:bCs/>
          <w:sz w:val="24"/>
          <w:szCs w:val="24"/>
        </w:rPr>
        <w:t>intocmit</w:t>
      </w:r>
      <w:proofErr w:type="spellEnd"/>
      <w:r w:rsidRPr="00A832A1">
        <w:rPr>
          <w:b/>
          <w:bCs/>
          <w:sz w:val="24"/>
          <w:szCs w:val="24"/>
        </w:rPr>
        <w:t xml:space="preserve">  in</w:t>
      </w:r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conditiile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legii</w:t>
      </w:r>
      <w:proofErr w:type="spellEnd"/>
      <w:r w:rsidRPr="00A832A1">
        <w:rPr>
          <w:b/>
          <w:bCs/>
          <w:sz w:val="24"/>
          <w:szCs w:val="24"/>
        </w:rPr>
        <w:t xml:space="preserve">, </w:t>
      </w:r>
      <w:proofErr w:type="spellStart"/>
      <w:r w:rsidRPr="00A832A1">
        <w:rPr>
          <w:b/>
          <w:bCs/>
          <w:sz w:val="24"/>
          <w:szCs w:val="24"/>
        </w:rPr>
        <w:t>drept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spellStart"/>
      <w:r w:rsidRPr="00A832A1">
        <w:rPr>
          <w:b/>
          <w:bCs/>
          <w:sz w:val="24"/>
          <w:szCs w:val="24"/>
        </w:rPr>
        <w:t>pentru</w:t>
      </w:r>
      <w:proofErr w:type="spellEnd"/>
      <w:r w:rsidRPr="00A832A1">
        <w:rPr>
          <w:b/>
          <w:bCs/>
          <w:sz w:val="24"/>
          <w:szCs w:val="24"/>
        </w:rPr>
        <w:t xml:space="preserve"> </w:t>
      </w:r>
      <w:proofErr w:type="gramStart"/>
      <w:r w:rsidRPr="00A832A1">
        <w:rPr>
          <w:b/>
          <w:bCs/>
          <w:sz w:val="24"/>
          <w:szCs w:val="24"/>
        </w:rPr>
        <w:t>care  il</w:t>
      </w:r>
      <w:proofErr w:type="gramEnd"/>
      <w:r w:rsidRPr="00A832A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832A1">
        <w:rPr>
          <w:b/>
          <w:bCs/>
          <w:sz w:val="24"/>
          <w:szCs w:val="24"/>
        </w:rPr>
        <w:t>avizam</w:t>
      </w:r>
      <w:proofErr w:type="spellEnd"/>
      <w:r w:rsidRPr="00A832A1">
        <w:rPr>
          <w:b/>
          <w:bCs/>
          <w:sz w:val="24"/>
          <w:szCs w:val="24"/>
        </w:rPr>
        <w:t xml:space="preserve">  </w:t>
      </w:r>
      <w:proofErr w:type="spellStart"/>
      <w:r w:rsidRPr="00A832A1">
        <w:rPr>
          <w:b/>
          <w:bCs/>
          <w:sz w:val="24"/>
          <w:szCs w:val="24"/>
        </w:rPr>
        <w:t>favorabil</w:t>
      </w:r>
      <w:proofErr w:type="spellEnd"/>
      <w:proofErr w:type="gramEnd"/>
      <w:r w:rsidRPr="00A832A1">
        <w:rPr>
          <w:b/>
          <w:bCs/>
          <w:sz w:val="24"/>
          <w:szCs w:val="24"/>
        </w:rPr>
        <w:t>.</w:t>
      </w:r>
    </w:p>
    <w:p w14:paraId="40333165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06FACA82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5E379665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>PRESEDINTE</w:t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  <w:t>SECRETAR</w:t>
      </w:r>
    </w:p>
    <w:p w14:paraId="1591913D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0C7D7DE5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45537E87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2F29CDB2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</w:r>
      <w:r w:rsidRPr="00A832A1">
        <w:rPr>
          <w:b/>
          <w:bCs/>
          <w:sz w:val="24"/>
          <w:szCs w:val="24"/>
        </w:rPr>
        <w:tab/>
        <w:t>MEMBRI</w:t>
      </w:r>
    </w:p>
    <w:p w14:paraId="71C4F888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2C7F7590" w14:textId="77777777" w:rsidR="00A832A1" w:rsidRPr="00A832A1" w:rsidRDefault="00A832A1" w:rsidP="00A832A1">
      <w:pPr>
        <w:pStyle w:val="NoSpacing"/>
        <w:rPr>
          <w:b/>
          <w:bCs/>
          <w:sz w:val="24"/>
          <w:szCs w:val="24"/>
        </w:rPr>
      </w:pPr>
    </w:p>
    <w:p w14:paraId="17BAC558" w14:textId="77777777" w:rsidR="00A832A1" w:rsidRPr="00425C6F" w:rsidRDefault="00A832A1" w:rsidP="00425C6F">
      <w:pPr>
        <w:pStyle w:val="NoSpacing"/>
        <w:rPr>
          <w:b/>
          <w:bCs/>
          <w:sz w:val="24"/>
          <w:szCs w:val="24"/>
        </w:rPr>
      </w:pPr>
    </w:p>
    <w:sectPr w:rsidR="00A832A1" w:rsidRPr="00425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49"/>
    <w:rsid w:val="00016E1B"/>
    <w:rsid w:val="00094B3E"/>
    <w:rsid w:val="000D7488"/>
    <w:rsid w:val="0023308B"/>
    <w:rsid w:val="00367C04"/>
    <w:rsid w:val="003807C4"/>
    <w:rsid w:val="0039758C"/>
    <w:rsid w:val="003A6F94"/>
    <w:rsid w:val="00425C6F"/>
    <w:rsid w:val="00485D8C"/>
    <w:rsid w:val="00564EC0"/>
    <w:rsid w:val="00661480"/>
    <w:rsid w:val="006B05EC"/>
    <w:rsid w:val="006F4AB1"/>
    <w:rsid w:val="00742078"/>
    <w:rsid w:val="00742E3D"/>
    <w:rsid w:val="007B35A2"/>
    <w:rsid w:val="007F2515"/>
    <w:rsid w:val="008D713F"/>
    <w:rsid w:val="00A0512C"/>
    <w:rsid w:val="00A456A8"/>
    <w:rsid w:val="00A832A1"/>
    <w:rsid w:val="00D21AAE"/>
    <w:rsid w:val="00D22676"/>
    <w:rsid w:val="00D96A8B"/>
    <w:rsid w:val="00EF2F49"/>
    <w:rsid w:val="00F96DA2"/>
    <w:rsid w:val="00F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2B80"/>
  <w15:chartTrackingRefBased/>
  <w15:docId w15:val="{6AEF8ADF-49C5-48ED-9D4D-45B23A1B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96DA2"/>
    <w:rPr>
      <w:b/>
      <w:bCs/>
    </w:rPr>
  </w:style>
  <w:style w:type="paragraph" w:styleId="NoSpacing">
    <w:name w:val="No Spacing"/>
    <w:uiPriority w:val="1"/>
    <w:qFormat/>
    <w:rsid w:val="00397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luica</cp:lastModifiedBy>
  <cp:revision>22</cp:revision>
  <cp:lastPrinted>2026-02-03T10:30:00Z</cp:lastPrinted>
  <dcterms:created xsi:type="dcterms:W3CDTF">2024-01-15T07:28:00Z</dcterms:created>
  <dcterms:modified xsi:type="dcterms:W3CDTF">2026-02-03T10:31:00Z</dcterms:modified>
</cp:coreProperties>
</file>